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b/>
          <w:color w:val="0D0D0D"/>
          <w:sz w:val="24"/>
          <w:szCs w:val="24"/>
          <w:lang w:eastAsia="ru-RU"/>
        </w:rPr>
      </w:pPr>
      <w:r w:rsidRPr="004F10F1">
        <w:rPr>
          <w:rFonts w:ascii="Times New Roman" w:eastAsia="Times New Roman" w:hAnsi="Times New Roman" w:cs="Times New Roman"/>
          <w:b/>
          <w:color w:val="0D0D0D"/>
          <w:sz w:val="24"/>
          <w:szCs w:val="24"/>
          <w:lang w:eastAsia="ru-RU"/>
        </w:rPr>
        <w:t xml:space="preserve">У Т В Е </w:t>
      </w:r>
      <w:proofErr w:type="gramStart"/>
      <w:r w:rsidRPr="004F10F1">
        <w:rPr>
          <w:rFonts w:ascii="Times New Roman" w:eastAsia="Times New Roman" w:hAnsi="Times New Roman" w:cs="Times New Roman"/>
          <w:b/>
          <w:color w:val="0D0D0D"/>
          <w:sz w:val="24"/>
          <w:szCs w:val="24"/>
          <w:lang w:eastAsia="ru-RU"/>
        </w:rPr>
        <w:t>Р</w:t>
      </w:r>
      <w:proofErr w:type="gramEnd"/>
      <w:r w:rsidRPr="004F10F1">
        <w:rPr>
          <w:rFonts w:ascii="Times New Roman" w:eastAsia="Times New Roman" w:hAnsi="Times New Roman" w:cs="Times New Roman"/>
          <w:b/>
          <w:color w:val="0D0D0D"/>
          <w:sz w:val="24"/>
          <w:szCs w:val="24"/>
          <w:lang w:eastAsia="ru-RU"/>
        </w:rPr>
        <w:t xml:space="preserve"> Ж Д А Ю</w:t>
      </w:r>
    </w:p>
    <w:p w:rsidR="004F10F1" w:rsidRPr="004F10F1" w:rsidRDefault="004F10F1" w:rsidP="004F10F1">
      <w:pPr>
        <w:suppressAutoHyphens/>
        <w:spacing w:after="0" w:line="240" w:lineRule="auto"/>
        <w:ind w:left="5670"/>
        <w:jc w:val="right"/>
        <w:rPr>
          <w:rFonts w:ascii="Times New Roman" w:eastAsia="Times New Roman" w:hAnsi="Times New Roman" w:cs="Times New Roman"/>
          <w:bCs/>
          <w:color w:val="000000"/>
          <w:sz w:val="24"/>
          <w:szCs w:val="24"/>
          <w:lang w:eastAsia="ru-RU"/>
        </w:rPr>
      </w:pPr>
      <w:proofErr w:type="gramStart"/>
      <w:r w:rsidRPr="004F10F1">
        <w:rPr>
          <w:rFonts w:ascii="Times New Roman" w:eastAsia="Times New Roman" w:hAnsi="Times New Roman" w:cs="Times New Roman"/>
          <w:bCs/>
          <w:color w:val="000000"/>
          <w:sz w:val="24"/>
          <w:szCs w:val="24"/>
          <w:lang w:eastAsia="ru-RU"/>
        </w:rPr>
        <w:t>Исполняющий</w:t>
      </w:r>
      <w:proofErr w:type="gramEnd"/>
      <w:r w:rsidRPr="004F10F1">
        <w:rPr>
          <w:rFonts w:ascii="Times New Roman" w:eastAsia="Times New Roman" w:hAnsi="Times New Roman" w:cs="Times New Roman"/>
          <w:bCs/>
          <w:color w:val="000000"/>
          <w:sz w:val="24"/>
          <w:szCs w:val="24"/>
          <w:lang w:eastAsia="ru-RU"/>
        </w:rPr>
        <w:t xml:space="preserve"> обязанности главы администрации городского поселения «Оловяннинское»</w:t>
      </w:r>
    </w:p>
    <w:p w:rsidR="004F10F1" w:rsidRPr="004F10F1" w:rsidRDefault="004F10F1" w:rsidP="004F10F1">
      <w:pPr>
        <w:suppressAutoHyphens/>
        <w:spacing w:after="0" w:line="240" w:lineRule="auto"/>
        <w:ind w:left="5670"/>
        <w:jc w:val="right"/>
        <w:rPr>
          <w:rFonts w:ascii="Times New Roman" w:eastAsia="Times New Roman" w:hAnsi="Times New Roman" w:cs="Times New Roman"/>
          <w:b/>
          <w:color w:val="000000"/>
          <w:sz w:val="24"/>
          <w:szCs w:val="24"/>
          <w:lang w:eastAsia="ru-RU"/>
        </w:rPr>
      </w:pPr>
      <w:r w:rsidRPr="004F10F1">
        <w:rPr>
          <w:rFonts w:ascii="Times New Roman" w:eastAsia="Times New Roman" w:hAnsi="Times New Roman" w:cs="Times New Roman"/>
          <w:color w:val="000000"/>
          <w:sz w:val="24"/>
          <w:szCs w:val="24"/>
          <w:lang w:eastAsia="ru-RU"/>
        </w:rPr>
        <w:t xml:space="preserve">________________ В.П. Семенов </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«___»___________2021 г.</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М.П.</w:t>
      </w:r>
    </w:p>
    <w:p w:rsidR="004F10F1" w:rsidRPr="004F10F1" w:rsidRDefault="004F10F1" w:rsidP="004F10F1">
      <w:pPr>
        <w:widowControl w:val="0"/>
        <w:suppressAutoHyphens/>
        <w:autoSpaceDE w:val="0"/>
        <w:autoSpaceDN w:val="0"/>
        <w:adjustRightInd w:val="0"/>
        <w:spacing w:after="0" w:line="240" w:lineRule="auto"/>
        <w:ind w:right="-2"/>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right="-2" w:firstLine="720"/>
        <w:jc w:val="center"/>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0D0D0D"/>
          <w:sz w:val="32"/>
          <w:szCs w:val="32"/>
          <w:lang w:eastAsia="ru-RU"/>
        </w:rPr>
      </w:pPr>
      <w:r w:rsidRPr="004F10F1">
        <w:rPr>
          <w:rFonts w:ascii="Times New Roman" w:eastAsia="Times New Roman" w:hAnsi="Times New Roman" w:cs="Times New Roman"/>
          <w:b/>
          <w:bCs/>
          <w:color w:val="0D0D0D"/>
          <w:sz w:val="32"/>
          <w:szCs w:val="32"/>
          <w:lang w:eastAsia="ru-RU"/>
        </w:rPr>
        <w:t xml:space="preserve">ДОКУМЕНТАЦИЯ </w:t>
      </w:r>
    </w:p>
    <w:p w:rsidR="004F10F1" w:rsidRPr="000F57D2" w:rsidRDefault="004F10F1" w:rsidP="004F10F1">
      <w:pPr>
        <w:spacing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об аукционе в электронной форме (электронном аукционе)</w:t>
      </w:r>
    </w:p>
    <w:p w:rsidR="009464C1" w:rsidRPr="00D96BDB" w:rsidRDefault="002E1B22" w:rsidP="009464C1">
      <w:pPr>
        <w:pStyle w:val="a5"/>
        <w:jc w:val="center"/>
        <w:rPr>
          <w:b/>
          <w:sz w:val="28"/>
          <w:szCs w:val="28"/>
          <w:lang w:val="ru-RU"/>
        </w:rPr>
      </w:pPr>
      <w:r w:rsidRPr="009464C1">
        <w:rPr>
          <w:b/>
          <w:bCs/>
          <w:sz w:val="28"/>
          <w:szCs w:val="28"/>
          <w:lang w:val="ru-RU"/>
        </w:rPr>
        <w:t xml:space="preserve"> </w:t>
      </w:r>
      <w:r w:rsidR="009464C1" w:rsidRPr="00D96BDB">
        <w:rPr>
          <w:b/>
          <w:sz w:val="28"/>
          <w:szCs w:val="28"/>
          <w:lang w:val="ru-RU"/>
        </w:rPr>
        <w:t>«</w:t>
      </w:r>
      <w:r w:rsidR="00123F7E">
        <w:rPr>
          <w:b/>
          <w:sz w:val="28"/>
          <w:szCs w:val="28"/>
          <w:lang w:val="ru-RU"/>
        </w:rPr>
        <w:t>Приобретение</w:t>
      </w:r>
      <w:r w:rsidR="009464C1" w:rsidRPr="00D96BDB">
        <w:rPr>
          <w:b/>
          <w:sz w:val="28"/>
          <w:szCs w:val="28"/>
          <w:lang w:val="ru-RU"/>
        </w:rPr>
        <w:t>, доставка и монтаж водогрейного котла КВр-0,2 н</w:t>
      </w:r>
      <w:r w:rsidR="00836F55">
        <w:rPr>
          <w:b/>
          <w:sz w:val="28"/>
          <w:szCs w:val="28"/>
          <w:lang w:val="ru-RU"/>
        </w:rPr>
        <w:t>а котельную</w:t>
      </w:r>
      <w:r w:rsidR="009464C1" w:rsidRPr="00D96BDB">
        <w:rPr>
          <w:b/>
          <w:sz w:val="28"/>
          <w:szCs w:val="28"/>
          <w:lang w:val="ru-RU"/>
        </w:rPr>
        <w:t xml:space="preserve"> РСУ,</w:t>
      </w:r>
      <w:r w:rsidR="009464C1" w:rsidRPr="00D96BDB">
        <w:rPr>
          <w:lang w:val="ru-RU"/>
        </w:rPr>
        <w:t xml:space="preserve"> </w:t>
      </w:r>
      <w:r w:rsidR="009464C1" w:rsidRPr="00D96BDB">
        <w:rPr>
          <w:b/>
          <w:sz w:val="28"/>
          <w:szCs w:val="28"/>
          <w:lang w:val="ru-RU"/>
        </w:rPr>
        <w:t>водогре</w:t>
      </w:r>
      <w:r w:rsidR="00836F55">
        <w:rPr>
          <w:b/>
          <w:sz w:val="28"/>
          <w:szCs w:val="28"/>
          <w:lang w:val="ru-RU"/>
        </w:rPr>
        <w:t>йного котла КВр-0,2 на котельную</w:t>
      </w:r>
      <w:r w:rsidR="009464C1" w:rsidRPr="00D96BDB">
        <w:rPr>
          <w:b/>
          <w:sz w:val="28"/>
          <w:szCs w:val="28"/>
          <w:lang w:val="ru-RU"/>
        </w:rPr>
        <w:t xml:space="preserve"> Дзержинского </w:t>
      </w:r>
      <w:proofErr w:type="spellStart"/>
      <w:r w:rsidR="009464C1" w:rsidRPr="00D96BDB">
        <w:rPr>
          <w:b/>
          <w:sz w:val="28"/>
          <w:szCs w:val="28"/>
          <w:lang w:val="ru-RU"/>
        </w:rPr>
        <w:t>пгт</w:t>
      </w:r>
      <w:proofErr w:type="spellEnd"/>
      <w:r w:rsidR="009464C1" w:rsidRPr="00D96BDB">
        <w:rPr>
          <w:b/>
          <w:sz w:val="28"/>
          <w:szCs w:val="28"/>
          <w:lang w:val="ru-RU"/>
        </w:rPr>
        <w:t>. Оловянная</w:t>
      </w:r>
      <w:r w:rsidR="009464C1" w:rsidRPr="00D96BDB">
        <w:rPr>
          <w:b/>
          <w:color w:val="000000"/>
          <w:sz w:val="28"/>
          <w:szCs w:val="28"/>
          <w:lang w:val="ru-RU" w:eastAsia="ru-RU"/>
        </w:rPr>
        <w:t>»</w:t>
      </w:r>
      <w:r w:rsidR="009464C1" w:rsidRPr="00D96BDB">
        <w:rPr>
          <w:b/>
          <w:sz w:val="28"/>
          <w:szCs w:val="28"/>
          <w:lang w:val="ru-RU"/>
        </w:rPr>
        <w:t>.</w:t>
      </w:r>
    </w:p>
    <w:p w:rsidR="009464C1" w:rsidRPr="0060697E" w:rsidRDefault="009464C1" w:rsidP="009464C1">
      <w:pPr>
        <w:pStyle w:val="a5"/>
        <w:rPr>
          <w:i/>
          <w:sz w:val="30"/>
          <w:lang w:val="ru-RU"/>
        </w:rPr>
      </w:pPr>
    </w:p>
    <w:p w:rsidR="004F10F1" w:rsidRPr="004F10F1" w:rsidRDefault="004F10F1" w:rsidP="009464C1">
      <w:pPr>
        <w:spacing w:after="0" w:line="240" w:lineRule="auto"/>
        <w:jc w:val="center"/>
        <w:rPr>
          <w:rFonts w:ascii="Times New Roman" w:eastAsia="Times New Roman" w:hAnsi="Times New Roman" w:cs="Times New Roman"/>
          <w:b/>
          <w:color w:val="0D0D0D"/>
          <w:sz w:val="32"/>
          <w:szCs w:val="32"/>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342EDA" w:rsidRPr="008A041F" w:rsidRDefault="00342EDA" w:rsidP="00342EDA">
      <w:pPr>
        <w:widowControl w:val="0"/>
        <w:autoSpaceDE w:val="0"/>
        <w:autoSpaceDN w:val="0"/>
        <w:adjustRightInd w:val="0"/>
        <w:spacing w:line="240" w:lineRule="auto"/>
        <w:jc w:val="center"/>
        <w:rPr>
          <w:rFonts w:ascii="Times New Roman" w:hAnsi="Times New Roman"/>
          <w:b/>
          <w:sz w:val="32"/>
          <w:szCs w:val="32"/>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suppressAutoHyphens/>
        <w:spacing w:after="0" w:line="240" w:lineRule="auto"/>
        <w:jc w:val="right"/>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proofErr w:type="spellStart"/>
      <w:r w:rsidRPr="004F10F1">
        <w:rPr>
          <w:rFonts w:ascii="Times New Roman" w:eastAsia="Times New Roman" w:hAnsi="Times New Roman" w:cs="Times New Roman"/>
          <w:color w:val="000000"/>
          <w:sz w:val="28"/>
          <w:szCs w:val="20"/>
          <w:lang w:eastAsia="ar-SA"/>
        </w:rPr>
        <w:t>пгт</w:t>
      </w:r>
      <w:proofErr w:type="spellEnd"/>
      <w:r w:rsidRPr="004F10F1">
        <w:rPr>
          <w:rFonts w:ascii="Times New Roman" w:eastAsia="Times New Roman" w:hAnsi="Times New Roman" w:cs="Times New Roman"/>
          <w:color w:val="000000"/>
          <w:sz w:val="28"/>
          <w:szCs w:val="20"/>
          <w:lang w:eastAsia="ar-SA"/>
        </w:rPr>
        <w:t xml:space="preserve">. Оловянная </w:t>
      </w: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r w:rsidRPr="004F10F1">
        <w:rPr>
          <w:rFonts w:ascii="Times New Roman" w:eastAsia="Times New Roman" w:hAnsi="Times New Roman" w:cs="Times New Roman"/>
          <w:color w:val="000000"/>
          <w:sz w:val="28"/>
          <w:szCs w:val="20"/>
          <w:lang w:eastAsia="ar-SA"/>
        </w:rPr>
        <w:t>2021 год</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ОГЛАВЛЕНИЕ: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tbl>
      <w:tblPr>
        <w:tblW w:w="10470" w:type="dxa"/>
        <w:tblLayout w:type="fixed"/>
        <w:tblLook w:val="04A0" w:firstRow="1" w:lastRow="0" w:firstColumn="1" w:lastColumn="0" w:noHBand="0" w:noVBand="1"/>
      </w:tblPr>
      <w:tblGrid>
        <w:gridCol w:w="9393"/>
        <w:gridCol w:w="1077"/>
      </w:tblGrid>
      <w:tr w:rsidR="004F10F1" w:rsidRPr="004F10F1" w:rsidTr="00250AC2">
        <w:trPr>
          <w:trHeight w:val="326"/>
        </w:trPr>
        <w:tc>
          <w:tcPr>
            <w:tcW w:w="9396" w:type="dxa"/>
            <w:vAlign w:val="center"/>
          </w:tcPr>
          <w:p w:rsidR="004F10F1" w:rsidRPr="004F10F1" w:rsidRDefault="004F10F1" w:rsidP="002E1B22">
            <w:pPr>
              <w:numPr>
                <w:ilvl w:val="0"/>
                <w:numId w:val="1"/>
              </w:numPr>
              <w:tabs>
                <w:tab w:val="left" w:pos="-142"/>
                <w:tab w:val="left" w:pos="1126"/>
              </w:tabs>
              <w:suppressAutoHyphens/>
              <w:spacing w:after="0" w:line="240" w:lineRule="auto"/>
              <w:ind w:left="0" w:firstLine="56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содержанию и составу заявки на участие в аукционе в электронной форме. Инструкция по ее заполнению.</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гарантийному сроку и (или) объему предоставления гарантии качества работ (услуг).</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Место, условия и сроки выполнения работ (услуг).</w:t>
            </w:r>
          </w:p>
          <w:p w:rsid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Начальная (максимальная) цена контракта (цена лота). </w:t>
            </w:r>
          </w:p>
          <w:p w:rsidR="004F10F1" w:rsidRPr="004F10F1" w:rsidRDefault="002E1B22" w:rsidP="002E1B22">
            <w:pPr>
              <w:shd w:val="clear" w:color="auto" w:fill="FFFFFF"/>
              <w:tabs>
                <w:tab w:val="left" w:pos="0"/>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004F10F1" w:rsidRPr="004F10F1">
              <w:rPr>
                <w:rFonts w:ascii="Times New Roman" w:eastAsia="Times New Roman" w:hAnsi="Times New Roman" w:cs="Times New Roman"/>
                <w:color w:val="000000"/>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6. </w:t>
            </w:r>
            <w:r w:rsidR="004F10F1" w:rsidRPr="004F10F1">
              <w:rPr>
                <w:rFonts w:ascii="Times New Roman" w:eastAsia="Times New Roman" w:hAnsi="Times New Roman" w:cs="Times New Roman"/>
                <w:color w:val="000000"/>
                <w:sz w:val="28"/>
                <w:szCs w:val="28"/>
                <w:lang w:eastAsia="ru-RU"/>
              </w:rPr>
              <w:t>Обоснование начальной (максимальной) цены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7.</w:t>
            </w:r>
            <w:r w:rsidR="004F10F1" w:rsidRPr="004F10F1">
              <w:rPr>
                <w:rFonts w:ascii="Times New Roman" w:eastAsia="Times New Roman" w:hAnsi="Times New Roman" w:cs="Times New Roman"/>
                <w:color w:val="000000"/>
                <w:sz w:val="28"/>
                <w:szCs w:val="28"/>
                <w:lang w:eastAsia="ar-SA"/>
              </w:rPr>
              <w:t>Источник финансирования.</w:t>
            </w:r>
          </w:p>
          <w:p w:rsidR="004F10F1" w:rsidRPr="004F10F1" w:rsidRDefault="002E1B22" w:rsidP="002E1B22">
            <w:pPr>
              <w:shd w:val="clear" w:color="auto" w:fill="FFFFFF"/>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b/>
                <w:color w:val="000000"/>
                <w:sz w:val="28"/>
                <w:szCs w:val="28"/>
                <w:lang w:eastAsia="ar-SA"/>
              </w:rPr>
              <w:t>8.</w:t>
            </w:r>
            <w:r w:rsidR="004F10F1" w:rsidRPr="004F10F1">
              <w:rPr>
                <w:rFonts w:ascii="Times New Roman" w:eastAsia="Times New Roman" w:hAnsi="Times New Roman" w:cs="Times New Roman"/>
                <w:b/>
                <w:color w:val="000000"/>
                <w:sz w:val="28"/>
                <w:szCs w:val="28"/>
                <w:lang w:eastAsia="ar-SA"/>
              </w:rPr>
              <w:t xml:space="preserve"> </w:t>
            </w:r>
            <w:r w:rsidR="004F10F1" w:rsidRPr="004F10F1">
              <w:rPr>
                <w:rFonts w:ascii="Times New Roman" w:eastAsia="Times New Roman" w:hAnsi="Times New Roman" w:cs="Times New Roman"/>
                <w:color w:val="000000"/>
                <w:sz w:val="28"/>
                <w:szCs w:val="28"/>
                <w:lang w:eastAsia="ar-SA"/>
              </w:rPr>
              <w:t>Форма, сроки и порядок оплаты работ (услуг).</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9. </w:t>
            </w:r>
            <w:r w:rsidR="004F10F1" w:rsidRPr="004F10F1">
              <w:rPr>
                <w:rFonts w:ascii="Times New Roman" w:eastAsia="Times New Roman" w:hAnsi="Times New Roman" w:cs="Times New Roman"/>
                <w:color w:val="000000"/>
                <w:sz w:val="28"/>
                <w:szCs w:val="28"/>
                <w:lang w:eastAsia="ar-SA"/>
              </w:rPr>
              <w:t>Дата и время окончания срока подачи заявок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10. </w:t>
            </w:r>
            <w:r w:rsidR="004F10F1" w:rsidRPr="004F10F1">
              <w:rPr>
                <w:rFonts w:ascii="Times New Roman" w:eastAsia="Times New Roman" w:hAnsi="Times New Roman" w:cs="Times New Roman"/>
                <w:color w:val="000000"/>
                <w:sz w:val="28"/>
                <w:szCs w:val="28"/>
                <w:lang w:eastAsia="ar-SA"/>
              </w:rPr>
              <w:t xml:space="preserve">Дата </w:t>
            </w:r>
            <w:proofErr w:type="gramStart"/>
            <w:r w:rsidR="004F10F1" w:rsidRPr="004F10F1">
              <w:rPr>
                <w:rFonts w:ascii="Times New Roman" w:eastAsia="Times New Roman" w:hAnsi="Times New Roman" w:cs="Times New Roman"/>
                <w:color w:val="000000"/>
                <w:sz w:val="28"/>
                <w:szCs w:val="28"/>
                <w:lang w:eastAsia="ar-SA"/>
              </w:rPr>
              <w:t>окончания срока рассмотрения первых частей  заявок</w:t>
            </w:r>
            <w:proofErr w:type="gramEnd"/>
            <w:r w:rsidR="004F10F1" w:rsidRPr="004F10F1">
              <w:rPr>
                <w:rFonts w:ascii="Times New Roman" w:eastAsia="Times New Roman" w:hAnsi="Times New Roman" w:cs="Times New Roman"/>
                <w:color w:val="000000"/>
                <w:sz w:val="28"/>
                <w:szCs w:val="28"/>
                <w:lang w:eastAsia="ar-SA"/>
              </w:rPr>
              <w:t xml:space="preserve">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11. </w:t>
            </w:r>
            <w:r w:rsidR="004F10F1" w:rsidRPr="004F10F1">
              <w:rPr>
                <w:rFonts w:ascii="Times New Roman" w:eastAsia="Times New Roman" w:hAnsi="Times New Roman" w:cs="Times New Roman"/>
                <w:color w:val="000000"/>
                <w:sz w:val="28"/>
                <w:szCs w:val="28"/>
                <w:lang w:eastAsia="ar-SA"/>
              </w:rPr>
              <w:t>Дата проведения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12. </w:t>
            </w:r>
            <w:r w:rsidR="004F10F1" w:rsidRPr="004F10F1">
              <w:rPr>
                <w:rFonts w:ascii="Times New Roman" w:eastAsia="Times New Roman" w:hAnsi="Times New Roman" w:cs="Times New Roman"/>
                <w:color w:val="000000"/>
                <w:sz w:val="28"/>
                <w:szCs w:val="28"/>
                <w:lang w:eastAsia="ar-SA"/>
              </w:rPr>
              <w:t>Порядок и срок отзыва заявок на участие в аукционе.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13. </w:t>
            </w:r>
            <w:r w:rsidR="004F10F1" w:rsidRPr="004F10F1">
              <w:rPr>
                <w:rFonts w:ascii="Times New Roman" w:eastAsia="Times New Roman" w:hAnsi="Times New Roman" w:cs="Times New Roman"/>
                <w:color w:val="000000"/>
                <w:sz w:val="28"/>
                <w:szCs w:val="28"/>
                <w:lang w:eastAsia="ar-SA"/>
              </w:rPr>
              <w:t>Порядок предоставления разъяснений положений документации об аукционе и внесение в нее изменений.</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14. </w:t>
            </w:r>
            <w:r w:rsidR="004F10F1" w:rsidRPr="004F10F1">
              <w:rPr>
                <w:rFonts w:ascii="Times New Roman" w:eastAsia="Times New Roman" w:hAnsi="Times New Roman" w:cs="Times New Roman"/>
                <w:color w:val="000000"/>
                <w:sz w:val="28"/>
                <w:szCs w:val="28"/>
                <w:lang w:eastAsia="ru-RU"/>
              </w:rPr>
              <w:t xml:space="preserve">Контрактная служба, контрактный управляющий, </w:t>
            </w:r>
            <w:proofErr w:type="gramStart"/>
            <w:r w:rsidR="004F10F1" w:rsidRPr="004F10F1">
              <w:rPr>
                <w:rFonts w:ascii="Times New Roman" w:eastAsia="Times New Roman" w:hAnsi="Times New Roman" w:cs="Times New Roman"/>
                <w:color w:val="000000"/>
                <w:sz w:val="28"/>
                <w:szCs w:val="28"/>
                <w:lang w:eastAsia="ru-RU"/>
              </w:rPr>
              <w:t>ответственные</w:t>
            </w:r>
            <w:proofErr w:type="gramEnd"/>
            <w:r w:rsidR="004F10F1" w:rsidRPr="004F10F1">
              <w:rPr>
                <w:rFonts w:ascii="Times New Roman" w:eastAsia="Times New Roman" w:hAnsi="Times New Roman" w:cs="Times New Roman"/>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004F10F1" w:rsidRPr="004F10F1">
              <w:rPr>
                <w:rFonts w:ascii="Times New Roman" w:eastAsia="Times New Roman" w:hAnsi="Times New Roman" w:cs="Times New Roman"/>
                <w:color w:val="000000"/>
                <w:sz w:val="28"/>
                <w:szCs w:val="28"/>
                <w:lang w:eastAsia="ru-RU"/>
              </w:rPr>
              <w:t>уклонившимся</w:t>
            </w:r>
            <w:proofErr w:type="gramEnd"/>
            <w:r w:rsidR="004F10F1" w:rsidRPr="004F10F1">
              <w:rPr>
                <w:rFonts w:ascii="Times New Roman" w:eastAsia="Times New Roman" w:hAnsi="Times New Roman" w:cs="Times New Roman"/>
                <w:color w:val="000000"/>
                <w:sz w:val="28"/>
                <w:szCs w:val="28"/>
                <w:lang w:eastAsia="ru-RU"/>
              </w:rPr>
              <w:t xml:space="preserve"> от заключения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15. </w:t>
            </w:r>
            <w:r w:rsidR="004F10F1" w:rsidRPr="004F10F1">
              <w:rPr>
                <w:rFonts w:ascii="Times New Roman" w:eastAsia="Times New Roman" w:hAnsi="Times New Roman" w:cs="Times New Roman"/>
                <w:color w:val="000000"/>
                <w:sz w:val="28"/>
                <w:szCs w:val="28"/>
                <w:lang w:eastAsia="ar-SA"/>
              </w:rPr>
              <w:t xml:space="preserve">Сведения о возможности заказчика изменить существенные условия контракта при его заключении </w:t>
            </w:r>
            <w:r w:rsidR="004F10F1" w:rsidRPr="004F10F1">
              <w:rPr>
                <w:rFonts w:ascii="Times New Roman" w:eastAsia="Times New Roman" w:hAnsi="Times New Roman" w:cs="Times New Roman"/>
                <w:color w:val="000000"/>
                <w:sz w:val="28"/>
                <w:szCs w:val="28"/>
                <w:lang w:eastAsia="ru-RU"/>
              </w:rPr>
              <w:t>либо в ходе его исполнения</w:t>
            </w:r>
            <w:r w:rsidR="004F10F1" w:rsidRPr="004F10F1">
              <w:rPr>
                <w:rFonts w:ascii="Times New Roman" w:eastAsia="Times New Roman" w:hAnsi="Times New Roman" w:cs="Times New Roman"/>
                <w:b/>
                <w:color w:val="000000"/>
                <w:sz w:val="28"/>
                <w:szCs w:val="28"/>
                <w:lang w:eastAsia="ru-RU"/>
              </w:rPr>
              <w:t>.</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16. </w:t>
            </w:r>
            <w:r w:rsidR="004F10F1" w:rsidRPr="004F10F1">
              <w:rPr>
                <w:rFonts w:ascii="Times New Roman" w:eastAsia="Times New Roman" w:hAnsi="Times New Roman" w:cs="Times New Roman"/>
                <w:color w:val="000000"/>
                <w:sz w:val="28"/>
                <w:szCs w:val="28"/>
                <w:lang w:eastAsia="ru-RU"/>
              </w:rPr>
              <w:t>Требования, предъявляемые к участникам закупки.</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17. </w:t>
            </w:r>
            <w:r w:rsidR="004F10F1" w:rsidRPr="004F10F1">
              <w:rPr>
                <w:rFonts w:ascii="Times New Roman" w:eastAsia="Times New Roman" w:hAnsi="Times New Roman" w:cs="Times New Roman"/>
                <w:color w:val="000000"/>
                <w:sz w:val="28"/>
                <w:szCs w:val="28"/>
                <w:lang w:eastAsia="ru-RU"/>
              </w:rPr>
              <w:t>Преимущества, предоставляемые участникам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18. </w:t>
            </w:r>
            <w:r w:rsidR="004F10F1" w:rsidRPr="004F10F1">
              <w:rPr>
                <w:rFonts w:ascii="Times New Roman" w:eastAsia="Times New Roman" w:hAnsi="Times New Roman" w:cs="Times New Roman"/>
                <w:color w:val="000000"/>
                <w:sz w:val="28"/>
                <w:szCs w:val="28"/>
                <w:lang w:eastAsia="ar-SA"/>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           19.  Размер и порядок внесения денежных сре</w:t>
            </w:r>
            <w:proofErr w:type="gramStart"/>
            <w:r w:rsidRPr="004F10F1">
              <w:rPr>
                <w:rFonts w:ascii="Times New Roman" w:eastAsia="Times New Roman" w:hAnsi="Times New Roman" w:cs="Times New Roman"/>
                <w:color w:val="000000"/>
                <w:sz w:val="28"/>
                <w:szCs w:val="28"/>
                <w:lang w:eastAsia="ar-SA"/>
              </w:rPr>
              <w:t>дств в к</w:t>
            </w:r>
            <w:proofErr w:type="gramEnd"/>
            <w:r w:rsidRPr="004F10F1">
              <w:rPr>
                <w:rFonts w:ascii="Times New Roman" w:eastAsia="Times New Roman" w:hAnsi="Times New Roman" w:cs="Times New Roman"/>
                <w:color w:val="000000"/>
                <w:sz w:val="28"/>
                <w:szCs w:val="28"/>
                <w:lang w:eastAsia="ar-SA"/>
              </w:rPr>
              <w:t>ачестве обеспечения заявок на участие в закупке.</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21.  Наименование, описание объекта закупки и объем работ (услуг).</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22. Соответствие работ (услуг) установленным требованиям законодательства.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23. Возможность одностороннего отказа от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24. Антидемпинговые меры при проведении электронного аукциона.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25. Проект контракта.</w:t>
            </w:r>
          </w:p>
          <w:p w:rsidR="004F10F1" w:rsidRPr="004F10F1" w:rsidRDefault="009970CC" w:rsidP="002E1B22">
            <w:pPr>
              <w:suppressAutoHyphens/>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lastRenderedPageBreak/>
              <w:t xml:space="preserve">         </w:t>
            </w:r>
          </w:p>
        </w:tc>
        <w:tc>
          <w:tcPr>
            <w:tcW w:w="1077" w:type="dxa"/>
            <w:vAlign w:val="center"/>
            <w:hideMark/>
          </w:tcPr>
          <w:p w:rsidR="004F10F1" w:rsidRPr="004F10F1" w:rsidRDefault="004F10F1" w:rsidP="002E1B22">
            <w:pPr>
              <w:suppressAutoHyphens/>
              <w:spacing w:after="0" w:line="36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 xml:space="preserve">    </w:t>
            </w:r>
          </w:p>
        </w:tc>
      </w:tr>
    </w:tbl>
    <w:p w:rsidR="00C636F7" w:rsidRDefault="00C636F7" w:rsidP="002E1B22">
      <w:pPr>
        <w:jc w:val="both"/>
        <w:rPr>
          <w:rFonts w:ascii="Times New Roman" w:eastAsia="Times New Roman" w:hAnsi="Times New Roman" w:cs="Times New Roman"/>
          <w:b/>
          <w:color w:val="000000"/>
          <w:sz w:val="28"/>
          <w:szCs w:val="28"/>
          <w:lang w:eastAsia="ar-SA"/>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Заказчика.</w:t>
      </w:r>
    </w:p>
    <w:p w:rsidR="004F10F1" w:rsidRPr="004F10F1" w:rsidRDefault="004F10F1" w:rsidP="004F10F1">
      <w:pPr>
        <w:spacing w:after="0" w:line="240" w:lineRule="auto"/>
        <w:ind w:right="565"/>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АДМИНИСТРАЦИЯ ГОРОДСКОГО ПОСЕЛЕНИЯ "ОЛОВЯННИНСКОЕ" МУНИЦИПАЛЬНОГО РАЙОНА "ОЛОВЯННИНСКИЙ РАЙОН" ЗАБАЙКАЛЬСКОГО КРАЯ</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36,</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Почтовый адрес и адрес фактического 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52, 83025345771</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Адрес электронной почты: </w:t>
      </w:r>
      <w:hyperlink r:id="rId6" w:history="1">
        <w:r w:rsidRPr="004F10F1">
          <w:rPr>
            <w:rFonts w:ascii="Times New Roman" w:eastAsia="Times New Roman" w:hAnsi="Times New Roman" w:cs="Times New Roman"/>
            <w:color w:val="0000FF"/>
            <w:sz w:val="28"/>
            <w:szCs w:val="28"/>
            <w:u w:val="single"/>
            <w:lang w:eastAsia="ru-RU"/>
          </w:rPr>
          <w:t>adm</w:t>
        </w:r>
        <w:r w:rsidRPr="004F10F1">
          <w:rPr>
            <w:rFonts w:ascii="Times New Roman" w:eastAsia="Times New Roman" w:hAnsi="Times New Roman" w:cs="Times New Roman"/>
            <w:color w:val="0000FF"/>
            <w:sz w:val="28"/>
            <w:szCs w:val="28"/>
            <w:u w:val="single"/>
            <w:lang w:val="en-US" w:eastAsia="ru-RU"/>
          </w:rPr>
          <w:t>olov</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gmail</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com</w:t>
        </w:r>
      </w:hyperlink>
      <w:r w:rsidRPr="004F10F1">
        <w:rPr>
          <w:rFonts w:ascii="Times New Roman" w:eastAsia="Times New Roman" w:hAnsi="Times New Roman" w:cs="Times New Roman"/>
          <w:sz w:val="28"/>
          <w:szCs w:val="28"/>
          <w:lang w:eastAsia="ru-RU"/>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sz w:val="28"/>
          <w:szCs w:val="28"/>
          <w:lang w:eastAsia="ru-RU"/>
        </w:rPr>
        <w:t xml:space="preserve">Ответственное лицо –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объекта закупки.</w:t>
      </w:r>
    </w:p>
    <w:p w:rsidR="009970CC" w:rsidRDefault="009970CC" w:rsidP="009464C1">
      <w:pPr>
        <w:pStyle w:val="a5"/>
        <w:jc w:val="both"/>
        <w:rPr>
          <w:b/>
          <w:sz w:val="28"/>
          <w:szCs w:val="28"/>
          <w:lang w:val="ru-RU"/>
        </w:rPr>
      </w:pPr>
      <w:r w:rsidRPr="009464C1">
        <w:rPr>
          <w:rFonts w:eastAsia="Arial"/>
          <w:b/>
          <w:sz w:val="28"/>
          <w:szCs w:val="28"/>
          <w:lang w:val="ru-RU"/>
        </w:rPr>
        <w:t xml:space="preserve"> </w:t>
      </w:r>
      <w:r w:rsidR="009464C1" w:rsidRPr="00D96BDB">
        <w:rPr>
          <w:b/>
          <w:sz w:val="28"/>
          <w:szCs w:val="28"/>
          <w:lang w:val="ru-RU"/>
        </w:rPr>
        <w:t>П</w:t>
      </w:r>
      <w:r w:rsidR="00123F7E">
        <w:rPr>
          <w:b/>
          <w:sz w:val="28"/>
          <w:szCs w:val="28"/>
          <w:lang w:val="ru-RU"/>
        </w:rPr>
        <w:t>риобретение</w:t>
      </w:r>
      <w:r w:rsidR="009464C1" w:rsidRPr="00D96BDB">
        <w:rPr>
          <w:b/>
          <w:sz w:val="28"/>
          <w:szCs w:val="28"/>
          <w:lang w:val="ru-RU"/>
        </w:rPr>
        <w:t>, доставка и монтаж водогрейного котла КВр-0,2 на котельной РСУ,</w:t>
      </w:r>
      <w:r w:rsidR="009464C1" w:rsidRPr="00D96BDB">
        <w:rPr>
          <w:lang w:val="ru-RU"/>
        </w:rPr>
        <w:t xml:space="preserve"> </w:t>
      </w:r>
      <w:r w:rsidR="009464C1" w:rsidRPr="00D96BDB">
        <w:rPr>
          <w:b/>
          <w:sz w:val="28"/>
          <w:szCs w:val="28"/>
          <w:lang w:val="ru-RU"/>
        </w:rPr>
        <w:t xml:space="preserve">водогрейного котла КВр-0,2 на котельной Дзержинского </w:t>
      </w:r>
      <w:proofErr w:type="spellStart"/>
      <w:r w:rsidR="009464C1" w:rsidRPr="00D96BDB">
        <w:rPr>
          <w:b/>
          <w:sz w:val="28"/>
          <w:szCs w:val="28"/>
          <w:lang w:val="ru-RU"/>
        </w:rPr>
        <w:t>пгт</w:t>
      </w:r>
      <w:proofErr w:type="spellEnd"/>
      <w:r w:rsidR="009464C1" w:rsidRPr="00D96BDB">
        <w:rPr>
          <w:b/>
          <w:sz w:val="28"/>
          <w:szCs w:val="28"/>
          <w:lang w:val="ru-RU"/>
        </w:rPr>
        <w:t>. Оловянная.</w:t>
      </w:r>
    </w:p>
    <w:p w:rsidR="009464C1" w:rsidRPr="009464C1" w:rsidRDefault="009464C1" w:rsidP="009464C1">
      <w:pPr>
        <w:pStyle w:val="a5"/>
        <w:jc w:val="both"/>
        <w:rPr>
          <w:b/>
          <w:sz w:val="28"/>
          <w:szCs w:val="28"/>
          <w:lang w:val="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 Требования к содержанию и составу заявки на участие в аукционе в электронной форме. Инструкция по ее заполнению.</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ab/>
        <w:t>Заявка на участие в аукционе в электронной форме подается участником размещения заказа,</w:t>
      </w:r>
      <w:r w:rsidRPr="004F10F1">
        <w:rPr>
          <w:rFonts w:ascii="Times New Roman" w:eastAsia="Times New Roman" w:hAnsi="Times New Roman" w:cs="Times New Roman"/>
          <w:b/>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зарегистрированным в единой информационной системе и аккредитованным на электронной площадке.</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4F10F1">
          <w:rPr>
            <w:rFonts w:ascii="Times New Roman" w:eastAsia="Times New Roman" w:hAnsi="Times New Roman" w:cs="Times New Roman"/>
            <w:color w:val="000000"/>
            <w:sz w:val="28"/>
            <w:szCs w:val="28"/>
            <w:lang w:eastAsia="ru-RU"/>
          </w:rPr>
          <w:t>частями 2</w:t>
        </w:r>
      </w:hyperlink>
      <w:r w:rsidRPr="004F10F1">
        <w:rPr>
          <w:rFonts w:ascii="Times New Roman" w:eastAsia="Times New Roman" w:hAnsi="Times New Roman" w:cs="Times New Roman"/>
          <w:color w:val="000000"/>
          <w:sz w:val="28"/>
          <w:szCs w:val="28"/>
          <w:lang w:eastAsia="ru-RU"/>
        </w:rPr>
        <w:t xml:space="preserve"> и </w:t>
      </w:r>
      <w:hyperlink r:id="rId8" w:history="1">
        <w:r w:rsidRPr="004F10F1">
          <w:rPr>
            <w:rFonts w:ascii="Times New Roman" w:eastAsia="Times New Roman" w:hAnsi="Times New Roman" w:cs="Times New Roman"/>
            <w:color w:val="000000"/>
            <w:sz w:val="28"/>
            <w:szCs w:val="28"/>
            <w:lang w:eastAsia="ru-RU"/>
          </w:rPr>
          <w:t>2.1 статьи 31</w:t>
        </w:r>
      </w:hyperlink>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ar-SA"/>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4F10F1">
        <w:rPr>
          <w:rFonts w:ascii="Times New Roman" w:eastAsia="Times New Roman" w:hAnsi="Times New Roman" w:cs="Times New Roman"/>
          <w:color w:val="000000"/>
          <w:sz w:val="28"/>
          <w:szCs w:val="28"/>
          <w:lang w:eastAsia="ru-RU"/>
        </w:rPr>
        <w:t>установлены дополнительные требования, осуществляется только участниками</w:t>
      </w:r>
      <w:proofErr w:type="gramEnd"/>
      <w:r w:rsidRPr="004F10F1">
        <w:rPr>
          <w:rFonts w:ascii="Times New Roman" w:eastAsia="Times New Roman" w:hAnsi="Times New Roman" w:cs="Times New Roman"/>
          <w:color w:val="000000"/>
          <w:sz w:val="28"/>
          <w:szCs w:val="28"/>
          <w:lang w:eastAsia="ru-RU"/>
        </w:rPr>
        <w:t xml:space="preserve"> закупки, электронные документы (или их копии) которых размещены в соответствии с </w:t>
      </w:r>
      <w:hyperlink r:id="rId9" w:history="1">
        <w:r w:rsidRPr="004F10F1">
          <w:rPr>
            <w:rFonts w:ascii="Times New Roman" w:eastAsia="Times New Roman" w:hAnsi="Times New Roman" w:cs="Times New Roman"/>
            <w:color w:val="000000"/>
            <w:sz w:val="28"/>
            <w:szCs w:val="28"/>
            <w:lang w:eastAsia="ru-RU"/>
          </w:rPr>
          <w:t>частью 13 статьи 24.2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Участник электронного аукциона вправе подать только одну заявку на участие в настоящем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Участник электронного аукциона вправе подать заявку </w:t>
      </w:r>
      <w:proofErr w:type="gramStart"/>
      <w:r w:rsidRPr="004F10F1">
        <w:rPr>
          <w:rFonts w:ascii="Times New Roman" w:eastAsia="Times New Roman" w:hAnsi="Times New Roman" w:cs="Times New Roman"/>
          <w:color w:val="000000"/>
          <w:sz w:val="28"/>
          <w:szCs w:val="28"/>
        </w:rPr>
        <w:t>на участие в аукционе в любое время с момента размещения извещения о его проведении</w:t>
      </w:r>
      <w:proofErr w:type="gramEnd"/>
      <w:r w:rsidRPr="004F10F1">
        <w:rPr>
          <w:rFonts w:ascii="Times New Roman" w:eastAsia="Times New Roman" w:hAnsi="Times New Roman" w:cs="Times New Roman"/>
          <w:color w:val="000000"/>
          <w:sz w:val="28"/>
          <w:szCs w:val="28"/>
        </w:rPr>
        <w:t xml:space="preserve"> до предусмотренных документацией даты и времени окончания срока подачи на участие в аукционе заявок.</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 xml:space="preserve">Заявка на участие в электронном аукционе, в описание объекта, закупки которого в соответствии с </w:t>
      </w:r>
      <w:hyperlink r:id="rId10" w:history="1">
        <w:r w:rsidRPr="004F10F1">
          <w:rPr>
            <w:rFonts w:ascii="Times New Roman" w:eastAsia="Times New Roman" w:hAnsi="Times New Roman" w:cs="Times New Roman"/>
            <w:color w:val="000000"/>
            <w:sz w:val="28"/>
            <w:szCs w:val="28"/>
            <w:lang w:eastAsia="ru-RU"/>
          </w:rPr>
          <w:t>пунктом 8 части 1 статьи 33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1) Первая часть заявки на участие в настоящем аукционе в электронной форме должна содержать следующую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согласие участника электронного аукциона на выполнение работ (оказание услуг)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2) Вторая часть заявки на участие в аукционе в электронной форме должна содержать следующие документы и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ar-SA"/>
        </w:rPr>
        <w:t xml:space="preserve">а) </w:t>
      </w:r>
      <w:r w:rsidRPr="004F10F1">
        <w:rPr>
          <w:rFonts w:ascii="Times New Roman" w:eastAsia="Times New Roman" w:hAnsi="Times New Roman" w:cs="Times New Roman"/>
          <w:color w:val="000000"/>
          <w:sz w:val="28"/>
          <w:szCs w:val="28"/>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w:t>
      </w:r>
      <w:proofErr w:type="gramEnd"/>
      <w:r w:rsidRPr="004F10F1">
        <w:rPr>
          <w:rFonts w:ascii="Times New Roman" w:eastAsia="Times New Roman" w:hAnsi="Times New Roman" w:cs="Times New Roman"/>
          <w:color w:val="000000"/>
          <w:sz w:val="28"/>
          <w:szCs w:val="28"/>
          <w:lang w:eastAsia="ru-RU"/>
        </w:rPr>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б) документы или копии таких документов, подтверждающие соответствие участника  аукциона требованиям, установленным </w:t>
      </w:r>
      <w:hyperlink w:anchor="Par462" w:history="1">
        <w:r w:rsidRPr="004F10F1">
          <w:rPr>
            <w:rFonts w:ascii="Times New Roman" w:eastAsia="Times New Roman" w:hAnsi="Times New Roman" w:cs="Times New Roman"/>
            <w:color w:val="000000"/>
            <w:sz w:val="28"/>
            <w:szCs w:val="28"/>
          </w:rPr>
          <w:t>пунктом 1</w:t>
        </w:r>
      </w:hyperlink>
      <w:r w:rsidRPr="004F10F1">
        <w:rPr>
          <w:rFonts w:ascii="Times New Roman" w:eastAsia="Times New Roman" w:hAnsi="Times New Roman" w:cs="Times New Roman"/>
          <w:color w:val="000000"/>
          <w:sz w:val="28"/>
          <w:szCs w:val="28"/>
        </w:rPr>
        <w:t xml:space="preserve"> </w:t>
      </w:r>
      <w:hyperlink w:anchor="Par463" w:history="1">
        <w:r w:rsidRPr="004F10F1">
          <w:rPr>
            <w:rFonts w:ascii="Times New Roman" w:eastAsia="Times New Roman" w:hAnsi="Times New Roman" w:cs="Times New Roman"/>
            <w:color w:val="000000"/>
            <w:sz w:val="28"/>
            <w:szCs w:val="28"/>
          </w:rPr>
          <w:t>части 1</w:t>
        </w:r>
      </w:hyperlink>
      <w:hyperlink w:anchor="Par470" w:history="1">
        <w:r w:rsidRPr="004F10F1">
          <w:rPr>
            <w:rFonts w:ascii="Times New Roman" w:eastAsia="Times New Roman" w:hAnsi="Times New Roman" w:cs="Times New Roman"/>
            <w:color w:val="000000"/>
            <w:sz w:val="28"/>
            <w:szCs w:val="28"/>
          </w:rPr>
          <w:t xml:space="preserve"> статьи 31</w:t>
        </w:r>
      </w:hyperlink>
      <w:r w:rsidRPr="004F10F1">
        <w:rPr>
          <w:rFonts w:ascii="Times New Roman" w:eastAsia="Times New Roman" w:hAnsi="Times New Roman" w:cs="Times New Roman"/>
          <w:color w:val="000000"/>
          <w:sz w:val="28"/>
          <w:szCs w:val="28"/>
        </w:rPr>
        <w:t xml:space="preserve"> Закона о контрактной системе, </w:t>
      </w:r>
      <w:r w:rsidRPr="004F10F1">
        <w:rPr>
          <w:rFonts w:ascii="Times New Roman" w:eastAsia="Times New Roman" w:hAnsi="Times New Roman" w:cs="Times New Roman"/>
          <w:color w:val="000000"/>
          <w:sz w:val="28"/>
          <w:szCs w:val="28"/>
          <w:lang w:eastAsia="ar-SA"/>
        </w:rPr>
        <w:t xml:space="preserve">в случае, если в соответствии с законодательством Российской Федерации установлены требования к лицам, осуществляющим оказание услуг (выполнение работ), которые являются предметом настоящего аукциона в электронной форме, и такие требования установлены в подпункте 1 пункта 16 </w:t>
      </w:r>
      <w:r w:rsidRPr="004F10F1">
        <w:rPr>
          <w:rFonts w:ascii="Times New Roman" w:eastAsia="Times New Roman" w:hAnsi="Times New Roman" w:cs="Times New Roman"/>
          <w:color w:val="000000"/>
          <w:sz w:val="28"/>
          <w:szCs w:val="28"/>
        </w:rPr>
        <w:t>настоящей документации;</w:t>
      </w:r>
      <w:proofErr w:type="gramEnd"/>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декларацию о соответствии участника аукциона требовани</w:t>
      </w:r>
      <w:r w:rsidR="00DD3DED">
        <w:rPr>
          <w:rFonts w:ascii="Times New Roman" w:eastAsia="Times New Roman" w:hAnsi="Times New Roman" w:cs="Times New Roman"/>
          <w:color w:val="000000"/>
          <w:sz w:val="28"/>
          <w:szCs w:val="28"/>
        </w:rPr>
        <w:t>ям, установленным подпунктами 2</w:t>
      </w:r>
      <w:r w:rsidRPr="004F10F1">
        <w:rPr>
          <w:rFonts w:ascii="Times New Roman" w:eastAsia="Times New Roman" w:hAnsi="Times New Roman" w:cs="Times New Roman"/>
          <w:color w:val="000000"/>
          <w:sz w:val="28"/>
          <w:szCs w:val="28"/>
        </w:rPr>
        <w:t xml:space="preserve">-7 пункта 16 настоящей документации (указанная декларация предоставляется с использованием </w:t>
      </w:r>
      <w:proofErr w:type="spellStart"/>
      <w:r w:rsidRPr="004F10F1">
        <w:rPr>
          <w:rFonts w:ascii="Times New Roman" w:eastAsia="Times New Roman" w:hAnsi="Times New Roman" w:cs="Times New Roman"/>
          <w:color w:val="000000"/>
          <w:sz w:val="28"/>
          <w:szCs w:val="28"/>
        </w:rPr>
        <w:t>программно</w:t>
      </w:r>
      <w:proofErr w:type="spellEnd"/>
      <w:r w:rsidRPr="004F10F1">
        <w:rPr>
          <w:rFonts w:ascii="Times New Roman" w:eastAsia="Times New Roman" w:hAnsi="Times New Roman" w:cs="Times New Roman"/>
          <w:color w:val="000000"/>
          <w:sz w:val="28"/>
          <w:szCs w:val="28"/>
        </w:rPr>
        <w:t xml:space="preserve"> – аппаратных средств электронной площадки);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lastRenderedPageBreak/>
        <w:t xml:space="preserve">г) Заявка на участие в электронном аукционе, в описание </w:t>
      </w:r>
      <w:proofErr w:type="gramStart"/>
      <w:r w:rsidRPr="004F10F1">
        <w:rPr>
          <w:rFonts w:ascii="Times New Roman" w:eastAsia="Times New Roman" w:hAnsi="Times New Roman" w:cs="Times New Roman"/>
          <w:color w:val="000000"/>
          <w:sz w:val="28"/>
          <w:szCs w:val="28"/>
        </w:rPr>
        <w:t>объекта</w:t>
      </w:r>
      <w:proofErr w:type="gramEnd"/>
      <w:r w:rsidRPr="004F10F1">
        <w:rPr>
          <w:rFonts w:ascii="Times New Roman" w:eastAsia="Times New Roman" w:hAnsi="Times New Roman" w:cs="Times New Roman"/>
          <w:color w:val="000000"/>
          <w:sz w:val="28"/>
          <w:szCs w:val="28"/>
        </w:rPr>
        <w:t xml:space="preserve"> закупки которого в соответствии с </w:t>
      </w:r>
      <w:hyperlink r:id="rId11" w:history="1">
        <w:r w:rsidRPr="004F10F1">
          <w:rPr>
            <w:rFonts w:ascii="Times New Roman" w:eastAsia="Times New Roman" w:hAnsi="Times New Roman" w:cs="Times New Roman"/>
            <w:color w:val="000000"/>
            <w:sz w:val="28"/>
            <w:szCs w:val="28"/>
          </w:rPr>
          <w:t>пунктом 8 части 1 статьи 33</w:t>
        </w:r>
      </w:hyperlink>
      <w:r w:rsidRPr="004F10F1">
        <w:rPr>
          <w:rFonts w:ascii="Times New Roman" w:eastAsia="Times New Roman" w:hAnsi="Times New Roman" w:cs="Times New Roman"/>
          <w:color w:val="000000"/>
          <w:sz w:val="28"/>
          <w:szCs w:val="28"/>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hyperlink r:id="rId12" w:history="1">
        <w:r w:rsidRPr="004F10F1">
          <w:rPr>
            <w:rFonts w:ascii="Times New Roman" w:eastAsia="Times New Roman" w:hAnsi="Times New Roman" w:cs="Times New Roman"/>
            <w:color w:val="000000"/>
            <w:sz w:val="28"/>
            <w:szCs w:val="28"/>
          </w:rPr>
          <w:t>частями 3.1</w:t>
        </w:r>
      </w:hyperlink>
      <w:r w:rsidRPr="004F10F1">
        <w:rPr>
          <w:rFonts w:ascii="Times New Roman" w:eastAsia="Times New Roman" w:hAnsi="Times New Roman" w:cs="Times New Roman"/>
          <w:color w:val="000000"/>
          <w:sz w:val="28"/>
          <w:szCs w:val="28"/>
        </w:rPr>
        <w:t xml:space="preserve"> и </w:t>
      </w:r>
      <w:hyperlink r:id="rId13" w:history="1">
        <w:r w:rsidRPr="004F10F1">
          <w:rPr>
            <w:rFonts w:ascii="Times New Roman" w:eastAsia="Times New Roman" w:hAnsi="Times New Roman" w:cs="Times New Roman"/>
            <w:color w:val="000000"/>
            <w:sz w:val="28"/>
            <w:szCs w:val="28"/>
          </w:rPr>
          <w:t>5</w:t>
        </w:r>
      </w:hyperlink>
      <w:r w:rsidRPr="004F10F1">
        <w:rPr>
          <w:rFonts w:ascii="Times New Roman" w:eastAsia="Times New Roman" w:hAnsi="Times New Roman" w:cs="Times New Roman"/>
          <w:color w:val="000000"/>
          <w:sz w:val="28"/>
          <w:szCs w:val="28"/>
        </w:rPr>
        <w:t xml:space="preserve"> статьи 66 Закона о контрактной системе. Указанные электронные документы подаются одновременно.</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Электронные документы (их копии), подтверждающие соответствие участника электронного аукциона дополнительным требованиям, установленным в соответствии с </w:t>
      </w:r>
      <w:hyperlink r:id="rId14" w:history="1">
        <w:r w:rsidRPr="004F10F1">
          <w:rPr>
            <w:rFonts w:ascii="Times New Roman" w:eastAsia="Times New Roman" w:hAnsi="Times New Roman" w:cs="Times New Roman"/>
            <w:color w:val="000000"/>
            <w:sz w:val="28"/>
            <w:szCs w:val="28"/>
          </w:rPr>
          <w:t>частями 2</w:t>
        </w:r>
      </w:hyperlink>
      <w:r w:rsidRPr="004F10F1">
        <w:rPr>
          <w:rFonts w:ascii="Times New Roman" w:eastAsia="Times New Roman" w:hAnsi="Times New Roman" w:cs="Times New Roman"/>
          <w:color w:val="000000"/>
          <w:sz w:val="28"/>
          <w:szCs w:val="28"/>
        </w:rPr>
        <w:t xml:space="preserve"> и </w:t>
      </w:r>
      <w:hyperlink r:id="rId15" w:history="1">
        <w:r w:rsidRPr="004F10F1">
          <w:rPr>
            <w:rFonts w:ascii="Times New Roman" w:eastAsia="Times New Roman" w:hAnsi="Times New Roman" w:cs="Times New Roman"/>
            <w:color w:val="000000"/>
            <w:sz w:val="28"/>
            <w:szCs w:val="28"/>
          </w:rPr>
          <w:t>2.1 статьи 31</w:t>
        </w:r>
      </w:hyperlink>
      <w:r w:rsidRPr="004F10F1">
        <w:rPr>
          <w:rFonts w:ascii="Times New Roman" w:eastAsia="Times New Roman" w:hAnsi="Times New Roman" w:cs="Times New Roman"/>
          <w:color w:val="000000"/>
          <w:sz w:val="28"/>
          <w:szCs w:val="28"/>
        </w:rPr>
        <w:t xml:space="preserve"> Закона о контрактной системе, не включаются участником такого аукциона в состав второй части заявки. </w:t>
      </w:r>
      <w:proofErr w:type="gramStart"/>
      <w:r w:rsidRPr="004F10F1">
        <w:rPr>
          <w:rFonts w:ascii="Times New Roman" w:eastAsia="Times New Roman" w:hAnsi="Times New Roman" w:cs="Times New Roman"/>
          <w:color w:val="000000"/>
          <w:sz w:val="28"/>
          <w:szCs w:val="28"/>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16" w:history="1">
        <w:r w:rsidRPr="004F10F1">
          <w:rPr>
            <w:rFonts w:ascii="Times New Roman" w:eastAsia="Times New Roman" w:hAnsi="Times New Roman" w:cs="Times New Roman"/>
            <w:color w:val="000000"/>
            <w:sz w:val="28"/>
            <w:szCs w:val="28"/>
          </w:rPr>
          <w:t>частью 19 статьи 68</w:t>
        </w:r>
      </w:hyperlink>
      <w:r w:rsidRPr="004F10F1">
        <w:rPr>
          <w:rFonts w:ascii="Times New Roman" w:eastAsia="Times New Roman" w:hAnsi="Times New Roman" w:cs="Times New Roman"/>
          <w:color w:val="000000"/>
          <w:sz w:val="28"/>
          <w:szCs w:val="28"/>
        </w:rPr>
        <w:t xml:space="preserve"> Закона о контрактной системе одновременно со вторыми частями заявок на участие в таком аукционе из числа документов (их копий), размещенных в соответствии с </w:t>
      </w:r>
      <w:hyperlink r:id="rId17" w:history="1">
        <w:r w:rsidRPr="004F10F1">
          <w:rPr>
            <w:rFonts w:ascii="Times New Roman" w:eastAsia="Times New Roman" w:hAnsi="Times New Roman" w:cs="Times New Roman"/>
            <w:color w:val="000000"/>
            <w:sz w:val="28"/>
            <w:szCs w:val="28"/>
          </w:rPr>
          <w:t>частью 13 статьи 24.2</w:t>
        </w:r>
      </w:hyperlink>
      <w:r w:rsidRPr="004F10F1">
        <w:rPr>
          <w:rFonts w:ascii="Times New Roman" w:eastAsia="Times New Roman" w:hAnsi="Times New Roman" w:cs="Times New Roman"/>
          <w:color w:val="000000"/>
          <w:sz w:val="28"/>
          <w:szCs w:val="28"/>
        </w:rPr>
        <w:t xml:space="preserve"> Закона о контрактной системе в реестре участников закупок, аккредитованных на электронной</w:t>
      </w:r>
      <w:proofErr w:type="gramEnd"/>
      <w:r w:rsidRPr="004F10F1">
        <w:rPr>
          <w:rFonts w:ascii="Times New Roman" w:eastAsia="Times New Roman" w:hAnsi="Times New Roman" w:cs="Times New Roman"/>
          <w:color w:val="000000"/>
          <w:sz w:val="28"/>
          <w:szCs w:val="28"/>
        </w:rPr>
        <w:t xml:space="preserve"> площадке, в случае если такое требование установлено в </w:t>
      </w:r>
      <w:r w:rsidRPr="004F10F1">
        <w:rPr>
          <w:rFonts w:ascii="Times New Roman" w:eastAsia="Times New Roman" w:hAnsi="Times New Roman" w:cs="Times New Roman"/>
          <w:color w:val="000000"/>
          <w:sz w:val="28"/>
          <w:szCs w:val="28"/>
          <w:lang w:eastAsia="ru-RU"/>
        </w:rPr>
        <w:t>подпункте 1 абзаце «Дополнительные требования</w:t>
      </w:r>
      <w:r w:rsidRPr="00343ED6">
        <w:rPr>
          <w:rFonts w:ascii="Times New Roman" w:eastAsia="Times New Roman" w:hAnsi="Times New Roman" w:cs="Times New Roman"/>
          <w:color w:val="000000"/>
          <w:sz w:val="28"/>
          <w:szCs w:val="28"/>
          <w:lang w:eastAsia="ru-RU"/>
        </w:rPr>
        <w:t>» пункта 16 настоящей документации;</w:t>
      </w:r>
    </w:p>
    <w:p w:rsidR="004F10F1" w:rsidRPr="003C098B" w:rsidRDefault="004F10F1" w:rsidP="004F10F1">
      <w:pPr>
        <w:widowControl w:val="0"/>
        <w:suppressAutoHyphens/>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д) копии документов, подтверждающих соответствие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и представление указанных документов предусмотрено пунктом 22 настоящей документации.</w:t>
      </w:r>
      <w:r w:rsidRPr="004F10F1">
        <w:rPr>
          <w:rFonts w:ascii="Times New Roman" w:eastAsia="Times New Roman" w:hAnsi="Times New Roman" w:cs="Times New Roman"/>
          <w:i/>
          <w:color w:val="000000"/>
          <w:sz w:val="28"/>
          <w:szCs w:val="28"/>
          <w:lang w:eastAsia="ru-RU"/>
        </w:rPr>
        <w:t xml:space="preserve"> </w:t>
      </w:r>
      <w:r w:rsidRPr="003C098B">
        <w:rPr>
          <w:rFonts w:ascii="Times New Roman" w:eastAsia="Times New Roman" w:hAnsi="Times New Roman" w:cs="Times New Roman"/>
          <w:color w:val="000000"/>
          <w:sz w:val="28"/>
          <w:szCs w:val="28"/>
          <w:lang w:eastAsia="ru-RU"/>
        </w:rPr>
        <w:t>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е)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w:t>
      </w:r>
      <w:proofErr w:type="gramEnd"/>
      <w:r w:rsidRPr="004F10F1">
        <w:rPr>
          <w:rFonts w:ascii="Times New Roman" w:eastAsia="Times New Roman" w:hAnsi="Times New Roman" w:cs="Times New Roman"/>
          <w:color w:val="000000"/>
          <w:sz w:val="28"/>
          <w:szCs w:val="28"/>
        </w:rPr>
        <w:t xml:space="preserve"> крупной сделкой;</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ё) документы или копии таких документов, подтверждающие право участника аукциона на получение преимущества, предоставляемого в соответствии со статьями 28 и 29 Закона о контрактной системе (в случае, если участник электронного аукциона заявил о получении указанных преимуществ), и </w:t>
      </w:r>
      <w:r w:rsidRPr="004F10F1">
        <w:rPr>
          <w:rFonts w:ascii="Times New Roman" w:eastAsia="Times New Roman" w:hAnsi="Times New Roman" w:cs="Times New Roman"/>
          <w:color w:val="000000"/>
          <w:sz w:val="28"/>
          <w:szCs w:val="28"/>
          <w:lang w:eastAsia="ar-SA"/>
        </w:rPr>
        <w:t xml:space="preserve">если такие преимущества установлены в </w:t>
      </w:r>
      <w:r w:rsidRPr="004F10F1">
        <w:rPr>
          <w:rFonts w:ascii="Times New Roman" w:eastAsia="Times New Roman" w:hAnsi="Times New Roman" w:cs="Times New Roman"/>
          <w:color w:val="000000"/>
          <w:sz w:val="28"/>
          <w:szCs w:val="28"/>
        </w:rPr>
        <w:t xml:space="preserve">пункте 17 настоящей документации, </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ж) документы или копии таких документов, п</w:t>
      </w:r>
      <w:r w:rsidRPr="004F10F1">
        <w:rPr>
          <w:rFonts w:ascii="Times New Roman" w:eastAsia="Times New Roman" w:hAnsi="Times New Roman" w:cs="Times New Roman"/>
          <w:color w:val="000000"/>
          <w:sz w:val="28"/>
          <w:szCs w:val="28"/>
          <w:lang w:eastAsia="ru-RU"/>
        </w:rPr>
        <w:t xml:space="preserve">редусмотренные нормативными правовыми актами, принятыми в соответствии со </w:t>
      </w:r>
      <w:hyperlink r:id="rId18"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закупки товаров, работ, услуг, на </w:t>
      </w:r>
      <w:r w:rsidRPr="004F10F1">
        <w:rPr>
          <w:rFonts w:ascii="Times New Roman" w:eastAsia="Times New Roman" w:hAnsi="Times New Roman" w:cs="Times New Roman"/>
          <w:color w:val="000000"/>
          <w:sz w:val="28"/>
          <w:szCs w:val="28"/>
          <w:lang w:eastAsia="ru-RU"/>
        </w:rPr>
        <w:lastRenderedPageBreak/>
        <w:t xml:space="preserve">которые распространяется действие указанных нормативных правовых актов и установления заказчиком в извещении о проведении электронного аукциона или </w:t>
      </w:r>
      <w:r w:rsidRPr="004F10F1">
        <w:rPr>
          <w:rFonts w:ascii="Times New Roman" w:eastAsia="Times New Roman" w:hAnsi="Times New Roman" w:cs="Times New Roman"/>
          <w:color w:val="000000"/>
          <w:sz w:val="28"/>
          <w:szCs w:val="28"/>
          <w:lang w:eastAsia="ar-SA"/>
        </w:rPr>
        <w:t>пункте «</w:t>
      </w:r>
      <w:r w:rsidRPr="004F10F1">
        <w:rPr>
          <w:rFonts w:ascii="Times New Roman" w:eastAsia="Times New Roman" w:hAnsi="Times New Roman" w:cs="Times New Roman"/>
          <w:color w:val="000000"/>
          <w:sz w:val="28"/>
          <w:szCs w:val="28"/>
          <w:lang w:eastAsia="ru-RU"/>
        </w:rPr>
        <w:t>Условия, запреты, ограничения допуска товаров, происходящих из иностранного государства или группы иностранных государств, работ, услуг</w:t>
      </w:r>
      <w:proofErr w:type="gramEnd"/>
      <w:r w:rsidRPr="004F10F1">
        <w:rPr>
          <w:rFonts w:ascii="Times New Roman" w:eastAsia="Times New Roman" w:hAnsi="Times New Roman" w:cs="Times New Roman"/>
          <w:color w:val="000000"/>
          <w:sz w:val="28"/>
          <w:szCs w:val="28"/>
          <w:lang w:eastAsia="ru-RU"/>
        </w:rPr>
        <w:t>,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ar-SA"/>
        </w:rPr>
        <w:t>» пункта 18 настоящей документации</w:t>
      </w:r>
      <w:r w:rsidRPr="004F10F1">
        <w:rPr>
          <w:rFonts w:ascii="Times New Roman" w:eastAsia="Times New Roman" w:hAnsi="Times New Roman" w:cs="Times New Roman"/>
          <w:color w:val="000000"/>
          <w:sz w:val="28"/>
          <w:szCs w:val="28"/>
        </w:rPr>
        <w:t xml:space="preserve">, </w:t>
      </w:r>
      <w:r w:rsidRPr="004F10F1">
        <w:rPr>
          <w:rFonts w:ascii="Times New Roman" w:eastAsia="Times New Roman" w:hAnsi="Times New Roman" w:cs="Times New Roman"/>
          <w:color w:val="000000"/>
          <w:sz w:val="28"/>
          <w:szCs w:val="28"/>
          <w:lang w:eastAsia="ru-RU"/>
        </w:rPr>
        <w:t xml:space="preserve">запретов, ограничений допуска товаров, происходящих из иностранного государства или группы иностранных государств, в соответствии со </w:t>
      </w:r>
      <w:hyperlink r:id="rId19"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з) декларацию о принадлежности участника аукциона к субъектам малого предпринимательства или социально ориентированным некоммерческим организациям в соответствии с </w:t>
      </w:r>
      <w:hyperlink w:anchor="sub_3030" w:history="1">
        <w:r w:rsidRPr="004F10F1">
          <w:rPr>
            <w:rFonts w:ascii="Times New Roman" w:eastAsia="Times New Roman" w:hAnsi="Times New Roman" w:cs="Times New Roman"/>
            <w:color w:val="000000"/>
            <w:sz w:val="28"/>
            <w:szCs w:val="28"/>
          </w:rPr>
          <w:t>частью 3 статьи 30</w:t>
        </w:r>
      </w:hyperlink>
      <w:r w:rsidRPr="004F10F1">
        <w:rPr>
          <w:rFonts w:ascii="Times New Roman" w:eastAsia="Times New Roman" w:hAnsi="Times New Roman" w:cs="Times New Roman"/>
          <w:color w:val="000000"/>
          <w:sz w:val="28"/>
          <w:szCs w:val="28"/>
        </w:rPr>
        <w:t xml:space="preserve"> Закона о контрактной системе,</w:t>
      </w:r>
      <w:r w:rsidRPr="004F10F1">
        <w:rPr>
          <w:rFonts w:ascii="Times New Roman" w:eastAsia="Times New Roman" w:hAnsi="Times New Roman" w:cs="Times New Roman"/>
          <w:color w:val="000000"/>
          <w:sz w:val="28"/>
          <w:szCs w:val="28"/>
          <w:lang w:eastAsia="ru-RU"/>
        </w:rPr>
        <w:t xml:space="preserve"> в случае, если такое ограничение установлено в пункте </w:t>
      </w:r>
      <w:r w:rsidRPr="00343ED6">
        <w:rPr>
          <w:rFonts w:ascii="Times New Roman" w:eastAsia="Times New Roman" w:hAnsi="Times New Roman" w:cs="Times New Roman"/>
          <w:color w:val="000000"/>
          <w:sz w:val="28"/>
          <w:szCs w:val="28"/>
          <w:lang w:eastAsia="ru-RU"/>
        </w:rPr>
        <w:t>17 настоящей</w:t>
      </w:r>
      <w:r w:rsidRPr="004F10F1">
        <w:rPr>
          <w:rFonts w:ascii="Times New Roman" w:eastAsia="Times New Roman" w:hAnsi="Times New Roman" w:cs="Times New Roman"/>
          <w:color w:val="000000"/>
          <w:sz w:val="28"/>
          <w:szCs w:val="28"/>
          <w:lang w:eastAsia="ru-RU"/>
        </w:rPr>
        <w:t xml:space="preserve"> документации (указанная декларация предоставляется с использованием программно-аппаратных средств электронной площадки).</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Непредставление необходимых документов или копий таких документов в составе заявки, наличие в них недостоверных сведений об участнике закупки или о товаре, на поставку которого совершается закупка, является риском участника закупки, подавшего такую заявку, и является основанием для не допуска участника закупки к участию в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случае установления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контракта.</w:t>
      </w:r>
    </w:p>
    <w:p w:rsidR="004F10F1" w:rsidRPr="004F10F1" w:rsidRDefault="004F10F1" w:rsidP="004F10F1">
      <w:pPr>
        <w:shd w:val="clear" w:color="auto" w:fill="FFFFFF"/>
        <w:suppressAutoHyphens/>
        <w:spacing w:after="0" w:line="240" w:lineRule="atLeast"/>
        <w:ind w:firstLine="567"/>
        <w:jc w:val="center"/>
        <w:rPr>
          <w:rFonts w:ascii="Times New Roman" w:eastAsia="Times New Roman" w:hAnsi="Times New Roman" w:cs="Times New Roman"/>
          <w:b/>
          <w:color w:val="000000"/>
          <w:sz w:val="28"/>
          <w:szCs w:val="28"/>
          <w:lang w:eastAsia="ru-RU"/>
        </w:rPr>
      </w:pPr>
    </w:p>
    <w:p w:rsidR="004F10F1" w:rsidRPr="004F10F1" w:rsidRDefault="004F10F1" w:rsidP="004F10F1">
      <w:pPr>
        <w:shd w:val="clear" w:color="auto" w:fill="FFFFFF"/>
        <w:tabs>
          <w:tab w:val="left" w:leader="underscore" w:pos="8395"/>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 Требования к гарантийному сроку и (или) объему предоставления гарантии качества работ (услуг).</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p>
    <w:p w:rsidR="004F10F1" w:rsidRPr="009464C1" w:rsidRDefault="004F10F1" w:rsidP="004F10F1">
      <w:pPr>
        <w:suppressAutoHyphens/>
        <w:spacing w:after="0" w:line="240" w:lineRule="auto"/>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3. </w:t>
      </w:r>
      <w:r w:rsidRPr="009464C1">
        <w:rPr>
          <w:rFonts w:ascii="Times New Roman" w:eastAsia="Times New Roman" w:hAnsi="Times New Roman" w:cs="Times New Roman"/>
          <w:b/>
          <w:color w:val="000000"/>
          <w:sz w:val="28"/>
          <w:szCs w:val="28"/>
          <w:lang w:eastAsia="ar-SA"/>
        </w:rPr>
        <w:t>Место, условия и сроки выполнения работ (услуг).</w:t>
      </w:r>
      <w:r w:rsidRPr="009464C1">
        <w:rPr>
          <w:rFonts w:ascii="Times New Roman" w:eastAsia="Times New Roman" w:hAnsi="Times New Roman" w:cs="Times New Roman"/>
          <w:color w:val="000000"/>
          <w:sz w:val="28"/>
          <w:szCs w:val="28"/>
          <w:lang w:eastAsia="ar-SA"/>
        </w:rPr>
        <w:t xml:space="preserve"> </w:t>
      </w:r>
    </w:p>
    <w:p w:rsidR="004F10F1" w:rsidRPr="009464C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9464C1">
        <w:rPr>
          <w:rFonts w:ascii="Times New Roman" w:eastAsia="Times New Roman" w:hAnsi="Times New Roman" w:cs="Times New Roman"/>
          <w:color w:val="000000"/>
          <w:sz w:val="28"/>
          <w:szCs w:val="28"/>
          <w:lang w:eastAsia="ru-RU"/>
        </w:rPr>
        <w:t xml:space="preserve">Место: Забайкальский край, п. Оловянная, </w:t>
      </w:r>
      <w:r w:rsidR="009464C1" w:rsidRPr="009464C1">
        <w:rPr>
          <w:rFonts w:ascii="Times New Roman" w:hAnsi="Times New Roman" w:cs="Times New Roman"/>
          <w:sz w:val="28"/>
          <w:szCs w:val="28"/>
        </w:rPr>
        <w:t>котельная РСУ и котельная Дзержинского</w:t>
      </w:r>
    </w:p>
    <w:p w:rsidR="004F10F1" w:rsidRPr="00F813A6"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Срок: </w:t>
      </w:r>
      <w:r w:rsidRPr="004F10F1">
        <w:rPr>
          <w:rFonts w:ascii="Times New Roman" w:eastAsia="Times New Roman" w:hAnsi="Times New Roman" w:cs="Times New Roman"/>
          <w:bCs/>
          <w:sz w:val="28"/>
          <w:szCs w:val="28"/>
          <w:lang w:eastAsia="ru-RU"/>
        </w:rPr>
        <w:t xml:space="preserve">с момента заключения муниципального </w:t>
      </w:r>
      <w:r w:rsidRPr="006773A1">
        <w:rPr>
          <w:rFonts w:ascii="Times New Roman" w:eastAsia="Times New Roman" w:hAnsi="Times New Roman" w:cs="Times New Roman"/>
          <w:bCs/>
          <w:sz w:val="28"/>
          <w:szCs w:val="28"/>
          <w:lang w:eastAsia="ru-RU"/>
        </w:rPr>
        <w:t xml:space="preserve">контракта </w:t>
      </w:r>
      <w:r w:rsidR="006773A1" w:rsidRPr="00F813A6">
        <w:rPr>
          <w:rFonts w:ascii="Times New Roman" w:eastAsia="Times New Roman" w:hAnsi="Times New Roman" w:cs="Times New Roman"/>
          <w:bCs/>
          <w:sz w:val="28"/>
          <w:szCs w:val="28"/>
          <w:lang w:eastAsia="ru-RU"/>
        </w:rPr>
        <w:t>д</w:t>
      </w:r>
      <w:r w:rsidRPr="00F813A6">
        <w:rPr>
          <w:rFonts w:ascii="Times New Roman" w:eastAsia="Times New Roman" w:hAnsi="Times New Roman" w:cs="Times New Roman"/>
          <w:bCs/>
          <w:sz w:val="28"/>
          <w:szCs w:val="28"/>
          <w:lang w:eastAsia="ru-RU"/>
        </w:rPr>
        <w:t xml:space="preserve">о </w:t>
      </w:r>
      <w:r w:rsidR="00C12A12" w:rsidRPr="00F813A6">
        <w:rPr>
          <w:rFonts w:ascii="Times New Roman" w:eastAsia="Times New Roman" w:hAnsi="Times New Roman" w:cs="Times New Roman"/>
          <w:bCs/>
          <w:sz w:val="28"/>
          <w:szCs w:val="28"/>
          <w:lang w:eastAsia="ru-RU"/>
        </w:rPr>
        <w:t>1</w:t>
      </w:r>
      <w:r w:rsidR="00C30902" w:rsidRPr="00F813A6">
        <w:rPr>
          <w:rFonts w:ascii="Times New Roman" w:eastAsia="Times New Roman" w:hAnsi="Times New Roman" w:cs="Times New Roman"/>
          <w:bCs/>
          <w:sz w:val="28"/>
          <w:szCs w:val="28"/>
          <w:lang w:eastAsia="ru-RU"/>
        </w:rPr>
        <w:t xml:space="preserve"> </w:t>
      </w:r>
      <w:r w:rsidR="00C12A12" w:rsidRPr="00F813A6">
        <w:rPr>
          <w:rFonts w:ascii="Times New Roman" w:eastAsia="Times New Roman" w:hAnsi="Times New Roman" w:cs="Times New Roman"/>
          <w:bCs/>
          <w:sz w:val="28"/>
          <w:szCs w:val="28"/>
          <w:lang w:eastAsia="ru-RU"/>
        </w:rPr>
        <w:t xml:space="preserve">октября </w:t>
      </w:r>
      <w:r w:rsidR="006773A1" w:rsidRPr="00F813A6">
        <w:rPr>
          <w:rFonts w:ascii="Times New Roman" w:eastAsia="Times New Roman" w:hAnsi="Times New Roman" w:cs="Times New Roman"/>
          <w:bCs/>
          <w:sz w:val="28"/>
          <w:szCs w:val="28"/>
          <w:lang w:eastAsia="ru-RU"/>
        </w:rPr>
        <w:t xml:space="preserve">2021 </w:t>
      </w:r>
      <w:r w:rsidRPr="00F813A6">
        <w:rPr>
          <w:rFonts w:ascii="Times New Roman" w:eastAsia="Times New Roman" w:hAnsi="Times New Roman" w:cs="Times New Roman"/>
          <w:bCs/>
          <w:sz w:val="28"/>
          <w:szCs w:val="28"/>
          <w:lang w:eastAsia="ru-RU"/>
        </w:rPr>
        <w:t>года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F813A6">
        <w:rPr>
          <w:rFonts w:ascii="Times New Roman" w:eastAsia="Times New Roman" w:hAnsi="Times New Roman" w:cs="Times New Roman"/>
          <w:color w:val="000000"/>
          <w:sz w:val="28"/>
          <w:szCs w:val="28"/>
          <w:lang w:eastAsia="ru-RU"/>
        </w:rPr>
        <w:t>Условия: В соответствии с проектом муниципального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4. Начальная (максимальная) цена контракта</w:t>
      </w:r>
    </w:p>
    <w:p w:rsidR="004F10F1" w:rsidRPr="004F10F1" w:rsidRDefault="00AF57FD"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1 665 093,86</w:t>
      </w:r>
      <w:r w:rsidR="00FF33D1">
        <w:rPr>
          <w:rFonts w:ascii="Times New Roman" w:eastAsia="Times New Roman" w:hAnsi="Times New Roman" w:cs="Times New Roman"/>
          <w:color w:val="000000"/>
          <w:sz w:val="28"/>
          <w:szCs w:val="28"/>
          <w:lang w:eastAsia="ru-RU"/>
        </w:rPr>
        <w:t xml:space="preserve"> </w:t>
      </w:r>
      <w:r w:rsidR="004F10F1" w:rsidRPr="004F10F1">
        <w:rPr>
          <w:rFonts w:ascii="Times New Roman" w:eastAsia="Times New Roman" w:hAnsi="Times New Roman" w:cs="Times New Roman"/>
          <w:color w:val="000000"/>
          <w:sz w:val="28"/>
          <w:szCs w:val="28"/>
          <w:lang w:eastAsia="ru-RU"/>
        </w:rPr>
        <w:t>руб.</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lastRenderedPageBreak/>
        <w:t>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Российский рубль.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w:t>
      </w: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6. Обоснование начальной (максимальной) цены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Локально-сметный расчет прилагается</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7. Источник финансирования. </w:t>
      </w:r>
    </w:p>
    <w:p w:rsidR="004F10F1" w:rsidRPr="004F10F1" w:rsidRDefault="000173A5"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0173A5">
        <w:rPr>
          <w:rFonts w:ascii="Times New Roman" w:eastAsia="Times New Roman" w:hAnsi="Times New Roman" w:cs="Times New Roman"/>
          <w:color w:val="000000"/>
          <w:sz w:val="28"/>
          <w:szCs w:val="28"/>
          <w:lang w:eastAsia="ru-RU"/>
        </w:rPr>
        <w:t xml:space="preserve">За счет </w:t>
      </w:r>
      <w:r w:rsidR="00FD6F7F">
        <w:rPr>
          <w:rFonts w:ascii="Times New Roman" w:eastAsia="Times New Roman" w:hAnsi="Times New Roman" w:cs="Times New Roman"/>
          <w:color w:val="000000"/>
          <w:sz w:val="28"/>
          <w:szCs w:val="28"/>
          <w:lang w:eastAsia="ru-RU"/>
        </w:rPr>
        <w:t xml:space="preserve">средств </w:t>
      </w:r>
      <w:r w:rsidRPr="000173A5">
        <w:rPr>
          <w:rFonts w:ascii="Times New Roman" w:eastAsia="Times New Roman" w:hAnsi="Times New Roman" w:cs="Times New Roman"/>
          <w:color w:val="000000"/>
          <w:sz w:val="28"/>
          <w:szCs w:val="28"/>
          <w:lang w:eastAsia="ru-RU"/>
        </w:rPr>
        <w:t>бюджета городского поселения «Оловяннинское»</w:t>
      </w:r>
      <w:r w:rsidR="00F40CEE" w:rsidRPr="00F40CEE">
        <w:rPr>
          <w:rFonts w:ascii="Times New Roman" w:eastAsia="Times New Roman" w:hAnsi="Times New Roman" w:cs="Times New Roman"/>
          <w:color w:val="000000"/>
          <w:sz w:val="28"/>
          <w:szCs w:val="28"/>
          <w:lang w:eastAsia="ru-RU"/>
        </w:rPr>
        <w:t>.</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8. Форма, сроки и порядок оплаты работ (услуг). </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bidi="ru-RU"/>
        </w:rPr>
      </w:pPr>
      <w:r w:rsidRPr="004F10F1">
        <w:rPr>
          <w:rFonts w:ascii="Times New Roman" w:eastAsia="Times New Roman" w:hAnsi="Times New Roman" w:cs="Times New Roman"/>
          <w:color w:val="000000"/>
          <w:sz w:val="28"/>
          <w:szCs w:val="28"/>
          <w:lang w:eastAsia="ar-SA"/>
        </w:rPr>
        <w:t>Оплата</w:t>
      </w:r>
      <w:r w:rsidRPr="004F10F1">
        <w:rPr>
          <w:rFonts w:ascii="Times New Roman" w:eastAsia="Times New Roman" w:hAnsi="Times New Roman" w:cs="Times New Roman"/>
          <w:color w:val="000000"/>
          <w:sz w:val="28"/>
          <w:szCs w:val="28"/>
          <w:shd w:val="clear" w:color="auto" w:fill="FFFFFF"/>
          <w:lang w:eastAsia="ar-SA"/>
        </w:rPr>
        <w:t xml:space="preserve"> по Контракту осуществляется</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shd w:val="clear" w:color="auto" w:fill="FFFFFF"/>
          <w:lang w:eastAsia="ar-SA"/>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4F10F1">
        <w:rPr>
          <w:rFonts w:ascii="Times New Roman" w:eastAsia="Times New Roman" w:hAnsi="Times New Roman" w:cs="Times New Roman"/>
          <w:color w:val="000000"/>
          <w:sz w:val="28"/>
          <w:szCs w:val="28"/>
          <w:lang w:eastAsia="ar-SA"/>
        </w:rPr>
        <w:t>подписания Заказчиком акта выполненных работ по форме КС-2 и справки о стоимости выполненных работ по форме КС-3</w:t>
      </w:r>
      <w:r w:rsidRPr="004F10F1">
        <w:rPr>
          <w:rFonts w:ascii="Times New Roman" w:eastAsia="Times New Roman" w:hAnsi="Times New Roman" w:cs="Times New Roman"/>
          <w:color w:val="000000"/>
          <w:sz w:val="28"/>
          <w:szCs w:val="28"/>
          <w:shd w:val="clear" w:color="auto" w:fill="FFFFFF"/>
          <w:lang w:eastAsia="ar-SA"/>
        </w:rPr>
        <w:t xml:space="preserve">. </w:t>
      </w:r>
      <w:r w:rsidRPr="004F10F1">
        <w:rPr>
          <w:rFonts w:ascii="Times New Roman" w:eastAsia="Times New Roman" w:hAnsi="Times New Roman" w:cs="Times New Roman"/>
          <w:color w:val="000000"/>
          <w:sz w:val="28"/>
          <w:szCs w:val="28"/>
          <w:lang w:eastAsia="ar-SA" w:bidi="ru-RU"/>
        </w:rPr>
        <w:t>Оплата осуществляется исходя из фактически выполненного Подрядчиком и принятого Заказчиком объема работ</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9. Дата и время окончания срока подачи заявок на участие в аукционе в электронной форме.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 xml:space="preserve">Прием заявок на участие в аукционе в электронной форме завершается </w:t>
      </w:r>
      <w:r w:rsidR="00246107">
        <w:rPr>
          <w:rFonts w:ascii="Times New Roman" w:eastAsia="Times New Roman" w:hAnsi="Times New Roman" w:cs="Times New Roman"/>
          <w:sz w:val="28"/>
          <w:szCs w:val="28"/>
          <w:lang w:eastAsia="ar-SA"/>
        </w:rPr>
        <w:t>13</w:t>
      </w:r>
      <w:r w:rsidR="00F813A6" w:rsidRPr="00F813A6">
        <w:rPr>
          <w:rFonts w:ascii="Times New Roman" w:eastAsia="Times New Roman" w:hAnsi="Times New Roman" w:cs="Times New Roman"/>
          <w:sz w:val="28"/>
          <w:szCs w:val="28"/>
          <w:lang w:eastAsia="ar-SA"/>
        </w:rPr>
        <w:t>.09</w:t>
      </w:r>
      <w:r w:rsidR="006C040E" w:rsidRPr="00F813A6">
        <w:rPr>
          <w:rFonts w:ascii="Times New Roman" w:eastAsia="Times New Roman" w:hAnsi="Times New Roman" w:cs="Times New Roman"/>
          <w:sz w:val="28"/>
          <w:szCs w:val="28"/>
          <w:lang w:eastAsia="ar-SA"/>
        </w:rPr>
        <w:t>. 2021года 15</w:t>
      </w:r>
      <w:r w:rsidR="00DD3DED" w:rsidRPr="00F813A6">
        <w:rPr>
          <w:rFonts w:ascii="Times New Roman" w:eastAsia="Times New Roman" w:hAnsi="Times New Roman" w:cs="Times New Roman"/>
          <w:sz w:val="28"/>
          <w:szCs w:val="28"/>
          <w:lang w:eastAsia="ar-SA"/>
        </w:rPr>
        <w:t xml:space="preserve"> часов 00</w:t>
      </w:r>
      <w:r w:rsidRPr="00F813A6">
        <w:rPr>
          <w:rFonts w:ascii="Times New Roman" w:eastAsia="Times New Roman" w:hAnsi="Times New Roman" w:cs="Times New Roman"/>
          <w:sz w:val="28"/>
          <w:szCs w:val="28"/>
          <w:lang w:eastAsia="ar-SA"/>
        </w:rPr>
        <w:t xml:space="preserve"> минут (местного времени).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Участник закупки вправе подать заявку </w:t>
      </w:r>
      <w:proofErr w:type="gramStart"/>
      <w:r w:rsidRPr="004F10F1">
        <w:rPr>
          <w:rFonts w:ascii="Times New Roman" w:eastAsia="Times New Roman" w:hAnsi="Times New Roman" w:cs="Times New Roman"/>
          <w:color w:val="000000"/>
          <w:sz w:val="28"/>
          <w:szCs w:val="28"/>
          <w:lang w:eastAsia="ar-SA"/>
        </w:rPr>
        <w:t>на участие в аукционе в электронной форме в любой момент с момента</w:t>
      </w:r>
      <w:proofErr w:type="gramEnd"/>
      <w:r w:rsidRPr="004F10F1">
        <w:rPr>
          <w:rFonts w:ascii="Times New Roman" w:eastAsia="Times New Roman" w:hAnsi="Times New Roman" w:cs="Times New Roman"/>
          <w:color w:val="000000"/>
          <w:sz w:val="28"/>
          <w:szCs w:val="28"/>
          <w:lang w:eastAsia="ar-SA"/>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10.</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b/>
          <w:color w:val="000000"/>
          <w:sz w:val="28"/>
          <w:szCs w:val="28"/>
          <w:lang w:eastAsia="ar-SA"/>
        </w:rPr>
        <w:t xml:space="preserve">Дата </w:t>
      </w:r>
      <w:proofErr w:type="gramStart"/>
      <w:r w:rsidRPr="004F10F1">
        <w:rPr>
          <w:rFonts w:ascii="Times New Roman" w:eastAsia="Times New Roman" w:hAnsi="Times New Roman" w:cs="Times New Roman"/>
          <w:b/>
          <w:color w:val="000000"/>
          <w:sz w:val="28"/>
          <w:szCs w:val="28"/>
          <w:lang w:eastAsia="ar-SA"/>
        </w:rPr>
        <w:t>окончания срока рассмотрения первых частей заявок</w:t>
      </w:r>
      <w:proofErr w:type="gramEnd"/>
      <w:r w:rsidRPr="004F10F1">
        <w:rPr>
          <w:rFonts w:ascii="Times New Roman" w:eastAsia="Times New Roman" w:hAnsi="Times New Roman" w:cs="Times New Roman"/>
          <w:b/>
          <w:color w:val="000000"/>
          <w:sz w:val="28"/>
          <w:szCs w:val="28"/>
          <w:lang w:eastAsia="ar-SA"/>
        </w:rPr>
        <w:t xml:space="preserve"> на участие в аукционе в электронной форме.</w:t>
      </w:r>
    </w:p>
    <w:p w:rsidR="00C62557"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ab/>
      </w:r>
      <w:r w:rsidRPr="004F10F1">
        <w:rPr>
          <w:rFonts w:ascii="Times New Roman" w:eastAsia="Times New Roman" w:hAnsi="Times New Roman" w:cs="Times New Roman"/>
          <w:color w:val="000000"/>
          <w:sz w:val="28"/>
          <w:szCs w:val="28"/>
          <w:lang w:eastAsia="ar-SA"/>
        </w:rPr>
        <w:t xml:space="preserve">Рассмотрение первых частей заявок на участие в аукционе в электронной форме </w:t>
      </w:r>
      <w:r w:rsidRPr="00F813A6">
        <w:rPr>
          <w:rFonts w:ascii="Times New Roman" w:eastAsia="Times New Roman" w:hAnsi="Times New Roman" w:cs="Times New Roman"/>
          <w:color w:val="000000"/>
          <w:sz w:val="28"/>
          <w:szCs w:val="28"/>
          <w:lang w:eastAsia="ar-SA"/>
        </w:rPr>
        <w:t xml:space="preserve">завершается  </w:t>
      </w:r>
      <w:r w:rsidR="00246107">
        <w:rPr>
          <w:rFonts w:ascii="Times New Roman" w:eastAsia="Times New Roman" w:hAnsi="Times New Roman" w:cs="Times New Roman"/>
          <w:color w:val="000000"/>
          <w:sz w:val="28"/>
          <w:szCs w:val="28"/>
          <w:lang w:eastAsia="ar-SA"/>
        </w:rPr>
        <w:t>15</w:t>
      </w:r>
      <w:r w:rsidR="00F813A6" w:rsidRPr="00F813A6">
        <w:rPr>
          <w:rFonts w:ascii="Times New Roman" w:eastAsia="Times New Roman" w:hAnsi="Times New Roman" w:cs="Times New Roman"/>
          <w:color w:val="000000"/>
          <w:sz w:val="28"/>
          <w:szCs w:val="28"/>
          <w:lang w:eastAsia="ar-SA"/>
        </w:rPr>
        <w:t>.09</w:t>
      </w:r>
      <w:r w:rsidR="00DD3DED" w:rsidRPr="00F813A6">
        <w:rPr>
          <w:rFonts w:ascii="Times New Roman" w:eastAsia="Times New Roman" w:hAnsi="Times New Roman" w:cs="Times New Roman"/>
          <w:color w:val="000000"/>
          <w:sz w:val="28"/>
          <w:szCs w:val="28"/>
          <w:lang w:eastAsia="ar-SA"/>
        </w:rPr>
        <w:t>.</w:t>
      </w:r>
      <w:r w:rsidRPr="00F813A6">
        <w:rPr>
          <w:rFonts w:ascii="Times New Roman" w:eastAsia="Times New Roman" w:hAnsi="Times New Roman" w:cs="Times New Roman"/>
          <w:color w:val="000000"/>
          <w:sz w:val="28"/>
          <w:szCs w:val="28"/>
          <w:lang w:eastAsia="ar-SA"/>
        </w:rPr>
        <w:t>2021 года.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lastRenderedPageBreak/>
        <w:t>11. Дата проведения аукциона.</w:t>
      </w:r>
    </w:p>
    <w:p w:rsidR="004F10F1" w:rsidRPr="004F10F1" w:rsidRDefault="00C62557"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C62557">
        <w:rPr>
          <w:rFonts w:ascii="Times New Roman" w:eastAsia="Times New Roman" w:hAnsi="Times New Roman" w:cs="Times New Roman"/>
          <w:color w:val="000000"/>
          <w:sz w:val="28"/>
          <w:szCs w:val="28"/>
          <w:lang w:eastAsia="ar-SA"/>
        </w:rPr>
        <w:t>Аукцион бу</w:t>
      </w:r>
      <w:r w:rsidR="003A3A46">
        <w:rPr>
          <w:rFonts w:ascii="Times New Roman" w:eastAsia="Times New Roman" w:hAnsi="Times New Roman" w:cs="Times New Roman"/>
          <w:color w:val="000000"/>
          <w:sz w:val="28"/>
          <w:szCs w:val="28"/>
          <w:lang w:eastAsia="ar-SA"/>
        </w:rPr>
        <w:t xml:space="preserve">дет </w:t>
      </w:r>
      <w:r w:rsidR="003A3A46" w:rsidRPr="00F813A6">
        <w:rPr>
          <w:rFonts w:ascii="Times New Roman" w:eastAsia="Times New Roman" w:hAnsi="Times New Roman" w:cs="Times New Roman"/>
          <w:color w:val="000000"/>
          <w:sz w:val="28"/>
          <w:szCs w:val="28"/>
          <w:lang w:eastAsia="ar-SA"/>
        </w:rPr>
        <w:t xml:space="preserve">проведен </w:t>
      </w:r>
      <w:r w:rsidR="00246107">
        <w:rPr>
          <w:rFonts w:ascii="Times New Roman" w:eastAsia="Times New Roman" w:hAnsi="Times New Roman" w:cs="Times New Roman"/>
          <w:color w:val="000000"/>
          <w:sz w:val="28"/>
          <w:szCs w:val="28"/>
          <w:lang w:eastAsia="ar-SA"/>
        </w:rPr>
        <w:t>16</w:t>
      </w:r>
      <w:bookmarkStart w:id="0" w:name="_GoBack"/>
      <w:bookmarkEnd w:id="0"/>
      <w:r w:rsidR="00F813A6" w:rsidRPr="00F813A6">
        <w:rPr>
          <w:rFonts w:ascii="Times New Roman" w:eastAsia="Times New Roman" w:hAnsi="Times New Roman" w:cs="Times New Roman"/>
          <w:color w:val="000000"/>
          <w:sz w:val="28"/>
          <w:szCs w:val="28"/>
          <w:lang w:eastAsia="ar-SA"/>
        </w:rPr>
        <w:t>.09</w:t>
      </w:r>
      <w:r w:rsidR="00EC180A" w:rsidRPr="00F813A6">
        <w:rPr>
          <w:rFonts w:ascii="Times New Roman" w:eastAsia="Times New Roman" w:hAnsi="Times New Roman" w:cs="Times New Roman"/>
          <w:color w:val="000000"/>
          <w:sz w:val="28"/>
          <w:szCs w:val="28"/>
          <w:lang w:eastAsia="ar-SA"/>
        </w:rPr>
        <w:t>.</w:t>
      </w:r>
      <w:r w:rsidR="004F10F1" w:rsidRPr="00F813A6">
        <w:rPr>
          <w:rFonts w:ascii="Times New Roman" w:eastAsia="Times New Roman" w:hAnsi="Times New Roman" w:cs="Times New Roman"/>
          <w:color w:val="000000"/>
          <w:sz w:val="28"/>
          <w:szCs w:val="28"/>
          <w:lang w:eastAsia="ar-SA"/>
        </w:rPr>
        <w:t>2021 года.</w:t>
      </w:r>
      <w:r w:rsidR="004F10F1"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аукционе в электронной форме могут участвовать только участники закупки, признанные участниками аукциона.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Аукцион в электронной форме проводится на электронной площадке </w:t>
      </w:r>
      <w:hyperlink r:id="rId20" w:history="1">
        <w:r w:rsidRPr="004F10F1">
          <w:rPr>
            <w:rFonts w:ascii="Times New Roman" w:eastAsia="Times New Roman" w:hAnsi="Times New Roman" w:cs="Times New Roman"/>
            <w:color w:val="000000"/>
            <w:sz w:val="28"/>
            <w:szCs w:val="28"/>
            <w:lang w:eastAsia="ru-RU"/>
          </w:rPr>
          <w:t>http://www.rts-tender.ru</w:t>
        </w:r>
      </w:hyperlink>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Время начала проведения открытого аукциона устанавливается оператором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12. Порядок и срок отзыва заявок на участие в аукционе.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13. Порядок предоставления разъяснений положений документации об аукционе и внесение в нее изменений.</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 Документация об аукционе размещена в форме электронного документа на официальном сайте: </w:t>
      </w:r>
      <w:proofErr w:type="spellStart"/>
      <w:r w:rsidRPr="004F10F1">
        <w:rPr>
          <w:rFonts w:ascii="Times New Roman" w:eastAsia="Times New Roman" w:hAnsi="Times New Roman" w:cs="Times New Roman"/>
          <w:color w:val="000000"/>
          <w:sz w:val="28"/>
          <w:szCs w:val="28"/>
          <w:lang w:eastAsia="ar-SA"/>
        </w:rPr>
        <w:t>www</w:t>
      </w:r>
      <w:proofErr w:type="spellEnd"/>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lang w:val="en-US" w:eastAsia="ar-SA"/>
        </w:rPr>
        <w:t>z</w:t>
      </w:r>
      <w:proofErr w:type="spellStart"/>
      <w:r w:rsidRPr="004F10F1">
        <w:rPr>
          <w:rFonts w:ascii="Times New Roman" w:eastAsia="Times New Roman" w:hAnsi="Times New Roman" w:cs="Times New Roman"/>
          <w:color w:val="000000"/>
          <w:sz w:val="28"/>
          <w:szCs w:val="28"/>
          <w:lang w:eastAsia="ar-SA"/>
        </w:rPr>
        <w:t>akupki</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val="en-US" w:eastAsia="ar-SA"/>
        </w:rPr>
        <w:t>gov</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eastAsia="ar-SA"/>
        </w:rPr>
        <w:t>ru</w:t>
      </w:r>
      <w:proofErr w:type="spellEnd"/>
      <w:r w:rsidRPr="004F10F1">
        <w:rPr>
          <w:rFonts w:ascii="Times New Roman" w:eastAsia="Times New Roman" w:hAnsi="Times New Roman" w:cs="Times New Roman"/>
          <w:color w:val="000000"/>
          <w:sz w:val="28"/>
          <w:szCs w:val="28"/>
          <w:lang w:eastAsia="ar-SA"/>
        </w:rPr>
        <w:t>.</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Документация </w:t>
      </w:r>
      <w:proofErr w:type="gramStart"/>
      <w:r w:rsidRPr="004F10F1">
        <w:rPr>
          <w:rFonts w:ascii="Times New Roman" w:eastAsia="Times New Roman" w:hAnsi="Times New Roman" w:cs="Times New Roman"/>
          <w:color w:val="000000"/>
          <w:sz w:val="28"/>
          <w:szCs w:val="28"/>
          <w:lang w:eastAsia="ar-SA"/>
        </w:rPr>
        <w:t>об аукционе в электронной форме доступна для ознакомления на официальном сайте без взимания</w:t>
      </w:r>
      <w:proofErr w:type="gramEnd"/>
      <w:r w:rsidRPr="004F10F1">
        <w:rPr>
          <w:rFonts w:ascii="Times New Roman" w:eastAsia="Times New Roman" w:hAnsi="Times New Roman" w:cs="Times New Roman"/>
          <w:color w:val="000000"/>
          <w:sz w:val="28"/>
          <w:szCs w:val="28"/>
          <w:lang w:eastAsia="ar-SA"/>
        </w:rPr>
        <w:t xml:space="preserve"> платы.</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Любой участник закупки, </w:t>
      </w:r>
      <w:r w:rsidRPr="004F10F1">
        <w:rPr>
          <w:rFonts w:ascii="Times New Roman" w:eastAsia="Times New Roman" w:hAnsi="Times New Roman" w:cs="Times New Roman"/>
          <w:color w:val="000000"/>
          <w:sz w:val="28"/>
          <w:szCs w:val="28"/>
          <w:lang w:eastAsia="ru-RU"/>
        </w:rPr>
        <w:t>зарегистрированный в единой информационной системе и аккредитованный на электронной площадке</w:t>
      </w:r>
      <w:r w:rsidRPr="004F10F1">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4F10F1">
        <w:rPr>
          <w:rFonts w:ascii="Times New Roman" w:eastAsia="Times New Roman" w:hAnsi="Times New Roman" w:cs="Times New Roman"/>
          <w:color w:val="000000"/>
          <w:sz w:val="28"/>
          <w:szCs w:val="28"/>
          <w:lang w:eastAsia="ar-SA"/>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4F10F1">
        <w:rPr>
          <w:rFonts w:ascii="Times New Roman" w:eastAsia="Times New Roman" w:hAnsi="Times New Roman" w:cs="Times New Roman"/>
          <w:color w:val="000000"/>
          <w:sz w:val="28"/>
          <w:szCs w:val="28"/>
          <w:lang w:eastAsia="ar-SA"/>
        </w:rPr>
        <w:t>о даче разъяснений положений документации об аукционе в электронной форме в отношении одного аукциона в электронной форме</w:t>
      </w:r>
      <w:proofErr w:type="gramEnd"/>
      <w:r w:rsidRPr="004F10F1">
        <w:rPr>
          <w:rFonts w:ascii="Times New Roman" w:eastAsia="Times New Roman" w:hAnsi="Times New Roman" w:cs="Times New Roman"/>
          <w:color w:val="000000"/>
          <w:sz w:val="28"/>
          <w:szCs w:val="28"/>
          <w:lang w:eastAsia="ar-SA"/>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4F10F1">
        <w:rPr>
          <w:rFonts w:ascii="Times New Roman" w:eastAsia="Times New Roman" w:hAnsi="Times New Roman" w:cs="Times New Roman"/>
          <w:color w:val="000000"/>
          <w:sz w:val="28"/>
          <w:szCs w:val="28"/>
          <w:lang w:eastAsia="ar-SA"/>
        </w:rPr>
        <w:t>позднее</w:t>
      </w:r>
      <w:proofErr w:type="gramEnd"/>
      <w:r w:rsidRPr="004F10F1">
        <w:rPr>
          <w:rFonts w:ascii="Times New Roman" w:eastAsia="Times New Roman" w:hAnsi="Times New Roman" w:cs="Times New Roman"/>
          <w:color w:val="000000"/>
          <w:sz w:val="28"/>
          <w:szCs w:val="28"/>
          <w:lang w:eastAsia="ar-SA"/>
        </w:rPr>
        <w:t xml:space="preserve"> чем за три дня до даты окончания срока подачи заявок на участие в аукционе в электронной форме.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right="-2"/>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ar-SA"/>
        </w:rPr>
        <w:t xml:space="preserve">14. </w:t>
      </w:r>
      <w:r w:rsidRPr="004F10F1">
        <w:rPr>
          <w:rFonts w:ascii="Times New Roman" w:eastAsia="Times New Roman" w:hAnsi="Times New Roman" w:cs="Times New Roman"/>
          <w:b/>
          <w:color w:val="000000"/>
          <w:sz w:val="28"/>
          <w:szCs w:val="28"/>
          <w:lang w:eastAsia="ru-RU"/>
        </w:rPr>
        <w:t xml:space="preserve">Контрактная служба, контрактный управляющий, </w:t>
      </w:r>
      <w:proofErr w:type="gramStart"/>
      <w:r w:rsidRPr="004F10F1">
        <w:rPr>
          <w:rFonts w:ascii="Times New Roman" w:eastAsia="Times New Roman" w:hAnsi="Times New Roman" w:cs="Times New Roman"/>
          <w:b/>
          <w:color w:val="000000"/>
          <w:sz w:val="28"/>
          <w:szCs w:val="28"/>
          <w:lang w:eastAsia="ru-RU"/>
        </w:rPr>
        <w:t>ответственные</w:t>
      </w:r>
      <w:proofErr w:type="gramEnd"/>
      <w:r w:rsidRPr="004F10F1">
        <w:rPr>
          <w:rFonts w:ascii="Times New Roman" w:eastAsia="Times New Roman" w:hAnsi="Times New Roman" w:cs="Times New Roman"/>
          <w:b/>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4F10F1">
        <w:rPr>
          <w:rFonts w:ascii="Times New Roman" w:eastAsia="Times New Roman" w:hAnsi="Times New Roman" w:cs="Times New Roman"/>
          <w:b/>
          <w:color w:val="000000"/>
          <w:sz w:val="28"/>
          <w:szCs w:val="28"/>
          <w:lang w:eastAsia="ru-RU"/>
        </w:rPr>
        <w:t>уклонившимся</w:t>
      </w:r>
      <w:proofErr w:type="gramEnd"/>
      <w:r w:rsidRPr="004F10F1">
        <w:rPr>
          <w:rFonts w:ascii="Times New Roman" w:eastAsia="Times New Roman" w:hAnsi="Times New Roman" w:cs="Times New Roman"/>
          <w:b/>
          <w:color w:val="000000"/>
          <w:sz w:val="28"/>
          <w:szCs w:val="28"/>
          <w:lang w:eastAsia="ru-RU"/>
        </w:rPr>
        <w:t xml:space="preserve"> от заключения контракта.</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lastRenderedPageBreak/>
        <w:t>Контрактный управляющий</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Должность: </w:t>
      </w:r>
      <w:proofErr w:type="spellStart"/>
      <w:r w:rsidR="00EC180A">
        <w:rPr>
          <w:rFonts w:ascii="Times New Roman" w:eastAsia="Times New Roman" w:hAnsi="Times New Roman" w:cs="Times New Roman"/>
          <w:sz w:val="28"/>
          <w:szCs w:val="28"/>
          <w:lang w:eastAsia="ru-RU"/>
        </w:rPr>
        <w:t>и.о</w:t>
      </w:r>
      <w:proofErr w:type="spellEnd"/>
      <w:r w:rsidR="00EC180A">
        <w:rPr>
          <w:rFonts w:ascii="Times New Roman" w:eastAsia="Times New Roman" w:hAnsi="Times New Roman" w:cs="Times New Roman"/>
          <w:sz w:val="28"/>
          <w:szCs w:val="28"/>
          <w:lang w:eastAsia="ru-RU"/>
        </w:rPr>
        <w:t>. главы городского поселения «Оловяннинское»</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Ф.И.О.: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Контактный телефон: 8</w:t>
      </w:r>
      <w:r w:rsidR="00EC180A">
        <w:rPr>
          <w:rFonts w:ascii="Times New Roman" w:eastAsia="Times New Roman" w:hAnsi="Times New Roman" w:cs="Times New Roman"/>
          <w:sz w:val="28"/>
          <w:szCs w:val="28"/>
          <w:lang w:eastAsia="ru-RU"/>
        </w:rPr>
        <w:t xml:space="preserve"> (30253) 45-9-49</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ab/>
        <w:t xml:space="preserve">Контракт может быть заключен не ранее чем через десять дней </w:t>
      </w:r>
      <w:proofErr w:type="gramStart"/>
      <w:r w:rsidRPr="004F10F1">
        <w:rPr>
          <w:rFonts w:ascii="Times New Roman" w:eastAsia="Times New Roman" w:hAnsi="Times New Roman" w:cs="Times New Roman"/>
          <w:color w:val="000000"/>
          <w:sz w:val="28"/>
          <w:szCs w:val="28"/>
          <w:lang w:eastAsia="ru-RU"/>
        </w:rPr>
        <w:t>с даты размещения</w:t>
      </w:r>
      <w:proofErr w:type="gramEnd"/>
      <w:r w:rsidRPr="004F10F1">
        <w:rPr>
          <w:rFonts w:ascii="Times New Roman" w:eastAsia="Times New Roman" w:hAnsi="Times New Roman" w:cs="Times New Roman"/>
          <w:color w:val="000000"/>
          <w:sz w:val="28"/>
          <w:szCs w:val="28"/>
          <w:lang w:eastAsia="ru-RU"/>
        </w:rPr>
        <w:t xml:space="preserve"> в единой информационной системе протокола подведения итогов электронного аукциона.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Победитель электронной процедуры (за исключением победителя, предусмотренного </w:t>
      </w:r>
      <w:hyperlink r:id="rId21" w:history="1">
        <w:r w:rsidRPr="004F10F1">
          <w:rPr>
            <w:rFonts w:ascii="Times New Roman" w:eastAsia="Times New Roman" w:hAnsi="Times New Roman" w:cs="Times New Roman"/>
            <w:color w:val="000000"/>
            <w:sz w:val="28"/>
            <w:szCs w:val="28"/>
            <w:lang w:eastAsia="ru-RU"/>
          </w:rPr>
          <w:t>частью 14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признается </w:t>
      </w:r>
      <w:proofErr w:type="gramStart"/>
      <w:r w:rsidRPr="004F10F1">
        <w:rPr>
          <w:rFonts w:ascii="Times New Roman" w:eastAsia="Times New Roman" w:hAnsi="Times New Roman" w:cs="Times New Roman"/>
          <w:color w:val="000000"/>
          <w:sz w:val="28"/>
          <w:szCs w:val="28"/>
          <w:lang w:eastAsia="ru-RU"/>
        </w:rPr>
        <w:t>заказчиком</w:t>
      </w:r>
      <w:proofErr w:type="gramEnd"/>
      <w:r w:rsidRPr="004F10F1">
        <w:rPr>
          <w:rFonts w:ascii="Times New Roman" w:eastAsia="Times New Roman" w:hAnsi="Times New Roman" w:cs="Times New Roman"/>
          <w:color w:val="000000"/>
          <w:sz w:val="28"/>
          <w:szCs w:val="28"/>
          <w:lang w:eastAsia="ru-RU"/>
        </w:rPr>
        <w:t xml:space="preserve"> уклонившимся от заключения контракта в случае, если в сроки, предусмотренные статьей 83.2 Закона контрактной системе,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r:id="rId22" w:history="1">
        <w:r w:rsidRPr="004F10F1">
          <w:rPr>
            <w:rFonts w:ascii="Times New Roman" w:eastAsia="Times New Roman" w:hAnsi="Times New Roman" w:cs="Times New Roman"/>
            <w:color w:val="000000"/>
            <w:sz w:val="28"/>
            <w:szCs w:val="28"/>
            <w:lang w:eastAsia="ru-RU"/>
          </w:rPr>
          <w:t>частью 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или не исполнил требования, предусмотренные </w:t>
      </w:r>
      <w:hyperlink r:id="rId23" w:history="1">
        <w:r w:rsidRPr="004F10F1">
          <w:rPr>
            <w:rFonts w:ascii="Times New Roman" w:eastAsia="Times New Roman" w:hAnsi="Times New Roman" w:cs="Times New Roman"/>
            <w:color w:val="000000"/>
            <w:sz w:val="28"/>
            <w:szCs w:val="28"/>
            <w:lang w:eastAsia="ru-RU"/>
          </w:rPr>
          <w:t>статьей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снижения при проведении электронного аукциона цены контракта, суммы цен единиц товара, работы, услуги на двадцать пять процентов и более от начальной (максимальной) цены контракта, начальной суммы цен единиц товара, работы, услуги). </w:t>
      </w:r>
      <w:proofErr w:type="gramStart"/>
      <w:r w:rsidRPr="004F10F1">
        <w:rPr>
          <w:rFonts w:ascii="Times New Roman" w:eastAsia="Times New Roman" w:hAnsi="Times New Roman" w:cs="Times New Roman"/>
          <w:color w:val="000000"/>
          <w:sz w:val="28"/>
          <w:szCs w:val="28"/>
          <w:lang w:eastAsia="ru-RU"/>
        </w:rPr>
        <w:t>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факте</w:t>
      </w:r>
      <w:proofErr w:type="gramEnd"/>
      <w:r w:rsidRPr="004F10F1">
        <w:rPr>
          <w:rFonts w:ascii="Times New Roman" w:eastAsia="Times New Roman" w:hAnsi="Times New Roman" w:cs="Times New Roman"/>
          <w:color w:val="000000"/>
          <w:sz w:val="28"/>
          <w:szCs w:val="28"/>
          <w:lang w:eastAsia="ru-RU"/>
        </w:rPr>
        <w:t>, являющемся основанием для такого признания, а также реквизиты документов, подтверждающих этот факт. У</w:t>
      </w:r>
      <w:r w:rsidRPr="004F10F1">
        <w:rPr>
          <w:rFonts w:ascii="Times New Roman" w:eastAsia="Times New Roman" w:hAnsi="Times New Roman" w:cs="Times New Roman"/>
          <w:color w:val="000000"/>
          <w:sz w:val="28"/>
          <w:szCs w:val="28"/>
        </w:rPr>
        <w:t>частник электронной процедуры, признанный победителем электронной процедуры в соответствии с частью 14 статьи 83.2 Закона о контрактной системе, признается уклонившимся от заключения контракта в соответствии с частью 15 статьи 83.2 Закона о контрактной системе.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15. Сведения о возможности заказчика изменить существенные условия  контракта при его заключении либо в ходе его исполнения.</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заявке на участие участником аукциона, с которым заключается контракт, на количество товара, указанное в извещении о проведен</w:t>
      </w:r>
      <w:proofErr w:type="gramStart"/>
      <w:r w:rsidRPr="004F10F1">
        <w:rPr>
          <w:rFonts w:ascii="Times New Roman" w:eastAsia="Times New Roman" w:hAnsi="Times New Roman" w:cs="Times New Roman"/>
          <w:color w:val="000000"/>
          <w:sz w:val="28"/>
          <w:szCs w:val="28"/>
        </w:rPr>
        <w:t>ии ау</w:t>
      </w:r>
      <w:proofErr w:type="gramEnd"/>
      <w:r w:rsidRPr="004F10F1">
        <w:rPr>
          <w:rFonts w:ascii="Times New Roman" w:eastAsia="Times New Roman" w:hAnsi="Times New Roman" w:cs="Times New Roman"/>
          <w:color w:val="000000"/>
          <w:sz w:val="28"/>
          <w:szCs w:val="28"/>
        </w:rPr>
        <w:t>кциона.</w:t>
      </w:r>
    </w:p>
    <w:p w:rsidR="004F10F1" w:rsidRPr="004F10F1" w:rsidRDefault="004F10F1" w:rsidP="004F10F1">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4F10F1">
        <w:rPr>
          <w:rFonts w:ascii="Times New Roman" w:eastAsia="Times New Roman" w:hAnsi="Times New Roman" w:cs="Times New Roman"/>
          <w:color w:val="000000"/>
          <w:sz w:val="28"/>
          <w:szCs w:val="28"/>
          <w:lang w:eastAsia="ru-RU"/>
        </w:rPr>
        <w:t xml:space="preserve"> При этом по соглашению сторон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4F10F1">
        <w:rPr>
          <w:rFonts w:ascii="Times New Roman" w:eastAsia="Times New Roman" w:hAnsi="Times New Roman" w:cs="Times New Roman"/>
          <w:color w:val="000000"/>
          <w:sz w:val="28"/>
          <w:szCs w:val="28"/>
          <w:lang w:eastAsia="ru-RU"/>
        </w:rPr>
        <w:t>предусмотренных</w:t>
      </w:r>
      <w:proofErr w:type="gramEnd"/>
      <w:r w:rsidRPr="004F10F1">
        <w:rPr>
          <w:rFonts w:ascii="Times New Roman" w:eastAsia="Times New Roman" w:hAnsi="Times New Roman" w:cs="Times New Roman"/>
          <w:color w:val="000000"/>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не более чем на десять процентов цены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24" w:history="1">
        <w:r w:rsidRPr="004F10F1">
          <w:rPr>
            <w:rFonts w:ascii="Times New Roman" w:eastAsia="Times New Roman" w:hAnsi="Times New Roman" w:cs="Times New Roman"/>
            <w:color w:val="000000"/>
            <w:sz w:val="28"/>
            <w:szCs w:val="28"/>
          </w:rPr>
          <w:t>установленный</w:t>
        </w:r>
      </w:hyperlink>
      <w:r w:rsidRPr="004F10F1">
        <w:rPr>
          <w:rFonts w:ascii="Times New Roman" w:eastAsia="Times New Roman" w:hAnsi="Times New Roman" w:cs="Times New Roman"/>
          <w:color w:val="000000"/>
          <w:sz w:val="28"/>
          <w:szCs w:val="28"/>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3.1) </w:t>
      </w:r>
      <w:r w:rsidRPr="004F10F1">
        <w:rPr>
          <w:rFonts w:ascii="Times New Roman" w:eastAsia="Times New Roman" w:hAnsi="Times New Roman" w:cs="Times New Roman"/>
          <w:color w:val="000000"/>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25" w:history="1">
        <w:r w:rsidRPr="004F10F1">
          <w:rPr>
            <w:rFonts w:ascii="Times New Roman" w:eastAsia="Times New Roman" w:hAnsi="Times New Roman" w:cs="Times New Roman"/>
            <w:color w:val="000000"/>
            <w:sz w:val="28"/>
            <w:szCs w:val="28"/>
            <w:lang w:eastAsia="ru-RU"/>
          </w:rPr>
          <w:t>размер цены</w:t>
        </w:r>
      </w:hyperlink>
      <w:r w:rsidRPr="004F10F1">
        <w:rPr>
          <w:rFonts w:ascii="Times New Roman" w:eastAsia="Times New Roman" w:hAnsi="Times New Roman" w:cs="Times New Roman"/>
          <w:color w:val="000000"/>
          <w:sz w:val="28"/>
          <w:szCs w:val="28"/>
          <w:lang w:eastAsia="ru-RU"/>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lastRenderedPageBreak/>
        <w:t>4) изменение в соответствии с законодательством Российской Федерации регулируемых цен (тарифов) на товары;</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5) в случаях, предусмотренных </w:t>
      </w:r>
      <w:hyperlink r:id="rId26" w:history="1">
        <w:r w:rsidRPr="004F10F1">
          <w:rPr>
            <w:rFonts w:ascii="Times New Roman" w:eastAsia="Times New Roman" w:hAnsi="Times New Roman" w:cs="Times New Roman"/>
            <w:color w:val="000000"/>
            <w:sz w:val="28"/>
            <w:szCs w:val="28"/>
          </w:rPr>
          <w:t>пунктом 6 статьи 161</w:t>
        </w:r>
      </w:hyperlink>
      <w:r w:rsidRPr="004F10F1">
        <w:rPr>
          <w:rFonts w:ascii="Times New Roman" w:eastAsia="Times New Roman" w:hAnsi="Times New Roman" w:cs="Times New Roman"/>
          <w:color w:val="000000"/>
          <w:sz w:val="28"/>
          <w:szCs w:val="2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4F10F1">
        <w:rPr>
          <w:rFonts w:ascii="Times New Roman" w:eastAsia="Times New Roman" w:hAnsi="Times New Roman" w:cs="Times New Roman"/>
          <w:color w:val="000000"/>
          <w:sz w:val="28"/>
          <w:szCs w:val="28"/>
          <w:lang w:eastAsia="ru-RU"/>
        </w:rPr>
        <w:t xml:space="preserve"> необходимость внесения изменений в проектную документацию. </w:t>
      </w:r>
      <w:proofErr w:type="gramStart"/>
      <w:r w:rsidRPr="004F10F1">
        <w:rPr>
          <w:rFonts w:ascii="Times New Roman" w:eastAsia="Times New Roman" w:hAnsi="Times New Roman" w:cs="Times New Roman"/>
          <w:color w:val="000000"/>
          <w:sz w:val="28"/>
          <w:szCs w:val="28"/>
          <w:lang w:eastAsia="ru-RU"/>
        </w:rPr>
        <w:t>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w:t>
      </w:r>
      <w:proofErr w:type="gramEnd"/>
      <w:r w:rsidRPr="004F10F1">
        <w:rPr>
          <w:rFonts w:ascii="Times New Roman" w:eastAsia="Times New Roman" w:hAnsi="Times New Roman" w:cs="Times New Roman"/>
          <w:color w:val="000000"/>
          <w:sz w:val="28"/>
          <w:szCs w:val="28"/>
          <w:lang w:eastAsia="ru-RU"/>
        </w:rPr>
        <w:t xml:space="preserve"> чем на тридцать процентов. При этом в указанный срок не включается срок получения </w:t>
      </w:r>
      <w:proofErr w:type="gramStart"/>
      <w:r w:rsidRPr="004F10F1">
        <w:rPr>
          <w:rFonts w:ascii="Times New Roman" w:eastAsia="Times New Roman" w:hAnsi="Times New Roman" w:cs="Times New Roman"/>
          <w:color w:val="000000"/>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4F10F1">
        <w:rPr>
          <w:rFonts w:ascii="Times New Roman" w:eastAsia="Times New Roman" w:hAnsi="Times New Roman" w:cs="Times New Roman"/>
          <w:color w:val="000000"/>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изменение срока осуществляется при условии отсутствия неисполненных подрядчиком требований об уплате неустоек (штрафов, </w:t>
      </w:r>
      <w:r w:rsidRPr="004F10F1">
        <w:rPr>
          <w:rFonts w:ascii="Times New Roman" w:eastAsia="Times New Roman" w:hAnsi="Times New Roman" w:cs="Times New Roman"/>
          <w:color w:val="000000"/>
          <w:sz w:val="28"/>
          <w:szCs w:val="28"/>
          <w:lang w:eastAsia="ru-RU"/>
        </w:rPr>
        <w:lastRenderedPageBreak/>
        <w:t>пеней), предъявленных заказчиком в соответствии с Законом о контрактной системе, предоставления подрядчиком в соответствии с Законом о контрактной системе обеспечения исполнения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8) При исполнении контракта </w:t>
      </w:r>
      <w:r w:rsidRPr="004F10F1">
        <w:rPr>
          <w:rFonts w:ascii="Times New Roman" w:eastAsia="Times New Roman" w:hAnsi="Times New Roman" w:cs="Times New Roman"/>
          <w:color w:val="000000"/>
          <w:sz w:val="28"/>
          <w:szCs w:val="28"/>
          <w:lang w:eastAsia="ar-SA"/>
        </w:rPr>
        <w:t xml:space="preserve">(за исключением случаев, которые предусмотрены нормативно правовыми актами, принятыми в соответствии с частью 6 статьи 14 Закона о контрактной системе) </w:t>
      </w:r>
      <w:r w:rsidRPr="004F10F1">
        <w:rPr>
          <w:rFonts w:ascii="Times New Roman" w:eastAsia="Times New Roman" w:hAnsi="Times New Roman" w:cs="Times New Roman"/>
          <w:color w:val="000000"/>
          <w:sz w:val="28"/>
          <w:szCs w:val="28"/>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4F10F1">
        <w:rPr>
          <w:rFonts w:ascii="Times New Roman" w:eastAsia="Times New Roman" w:hAnsi="Times New Roman" w:cs="Times New Roman"/>
          <w:color w:val="000000"/>
          <w:sz w:val="28"/>
          <w:szCs w:val="28"/>
        </w:rPr>
        <w:t xml:space="preserve"> В этом случае соответствующие изменения должны быть внесены заказчиком в реестр контрактов, заключенных заказчиком.</w:t>
      </w:r>
    </w:p>
    <w:p w:rsidR="004F10F1" w:rsidRPr="004F10F1" w:rsidRDefault="004F10F1" w:rsidP="004F10F1">
      <w:pPr>
        <w:spacing w:after="0" w:line="240" w:lineRule="auto"/>
        <w:ind w:right="566"/>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16. Требования, предъявляемые к участникам закупки.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каждому участнику закупки предъявляются следующие требования:</w:t>
      </w:r>
    </w:p>
    <w:p w:rsidR="004F10F1" w:rsidRPr="004F10F1" w:rsidRDefault="004F10F1" w:rsidP="00CB6F0B">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4F10F1">
        <w:rPr>
          <w:rFonts w:ascii="Times New Roman" w:eastAsia="Times New Roman" w:hAnsi="Times New Roman" w:cs="Times New Roman"/>
          <w:color w:val="000000"/>
          <w:sz w:val="28"/>
          <w:szCs w:val="28"/>
          <w:lang w:eastAsia="ru-RU"/>
        </w:rPr>
        <w:t>являющихся</w:t>
      </w:r>
      <w:proofErr w:type="gramEnd"/>
      <w:r w:rsidRPr="004F10F1">
        <w:rPr>
          <w:rFonts w:ascii="Times New Roman" w:eastAsia="Times New Roman" w:hAnsi="Times New Roman" w:cs="Times New Roman"/>
          <w:color w:val="000000"/>
          <w:sz w:val="28"/>
          <w:szCs w:val="28"/>
          <w:lang w:eastAsia="ru-RU"/>
        </w:rPr>
        <w:t xml:space="preserve"> объектом закупки: не установлено;</w:t>
      </w:r>
    </w:p>
    <w:p w:rsidR="004F10F1" w:rsidRPr="004F10F1" w:rsidRDefault="004F10F1" w:rsidP="004F10F1">
      <w:pPr>
        <w:spacing w:after="0" w:line="240" w:lineRule="auto"/>
        <w:ind w:firstLine="709"/>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spellStart"/>
      <w:r w:rsidRPr="004F10F1">
        <w:rPr>
          <w:rFonts w:ascii="Times New Roman" w:eastAsia="Times New Roman" w:hAnsi="Times New Roman" w:cs="Times New Roman"/>
          <w:color w:val="000000"/>
          <w:sz w:val="28"/>
          <w:szCs w:val="28"/>
          <w:lang w:eastAsia="ru-RU"/>
        </w:rPr>
        <w:t>непроведение</w:t>
      </w:r>
      <w:proofErr w:type="spellEnd"/>
      <w:r w:rsidRPr="004F10F1">
        <w:rPr>
          <w:rFonts w:ascii="Times New Roman" w:eastAsia="Times New Roman" w:hAnsi="Times New Roman" w:cs="Times New Roman"/>
          <w:color w:val="000000"/>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3) </w:t>
      </w:r>
      <w:proofErr w:type="spellStart"/>
      <w:r w:rsidRPr="004F10F1">
        <w:rPr>
          <w:rFonts w:ascii="Times New Roman" w:eastAsia="Times New Roman" w:hAnsi="Times New Roman" w:cs="Times New Roman"/>
          <w:color w:val="000000"/>
          <w:sz w:val="28"/>
          <w:szCs w:val="28"/>
          <w:lang w:eastAsia="ru-RU"/>
        </w:rPr>
        <w:t>неприостановление</w:t>
      </w:r>
      <w:proofErr w:type="spellEnd"/>
      <w:r w:rsidRPr="004F10F1">
        <w:rPr>
          <w:rFonts w:ascii="Times New Roman" w:eastAsia="Times New Roman" w:hAnsi="Times New Roman" w:cs="Times New Roman"/>
          <w:color w:val="000000"/>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F10F1">
        <w:rPr>
          <w:rFonts w:ascii="Times New Roman" w:eastAsia="Times New Roman" w:hAnsi="Times New Roman" w:cs="Times New Roman"/>
          <w:color w:val="000000"/>
          <w:sz w:val="28"/>
          <w:szCs w:val="28"/>
          <w:lang w:eastAsia="ru-RU"/>
        </w:rPr>
        <w:t xml:space="preserve"> обязанности </w:t>
      </w:r>
      <w:proofErr w:type="gramStart"/>
      <w:r w:rsidRPr="004F10F1">
        <w:rPr>
          <w:rFonts w:ascii="Times New Roman" w:eastAsia="Times New Roman" w:hAnsi="Times New Roman" w:cs="Times New Roman"/>
          <w:color w:val="000000"/>
          <w:sz w:val="28"/>
          <w:szCs w:val="28"/>
          <w:lang w:eastAsia="ru-RU"/>
        </w:rPr>
        <w:t>заявителя</w:t>
      </w:r>
      <w:proofErr w:type="gramEnd"/>
      <w:r w:rsidRPr="004F10F1">
        <w:rPr>
          <w:rFonts w:ascii="Times New Roman" w:eastAsia="Times New Roman" w:hAnsi="Times New Roman" w:cs="Times New Roman"/>
          <w:color w:val="000000"/>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F10F1">
        <w:rPr>
          <w:rFonts w:ascii="Times New Roman" w:eastAsia="Times New Roman" w:hAnsi="Times New Roman" w:cs="Times New Roman"/>
          <w:color w:val="000000"/>
          <w:sz w:val="28"/>
          <w:szCs w:val="28"/>
          <w:lang w:eastAsia="ru-RU"/>
        </w:rPr>
        <w:t>указанных</w:t>
      </w:r>
      <w:proofErr w:type="gramEnd"/>
      <w:r w:rsidRPr="004F10F1">
        <w:rPr>
          <w:rFonts w:ascii="Times New Roman" w:eastAsia="Times New Roman" w:hAnsi="Times New Roman" w:cs="Times New Roman"/>
          <w:color w:val="000000"/>
          <w:sz w:val="28"/>
          <w:szCs w:val="28"/>
          <w:lang w:eastAsia="ru-RU"/>
        </w:rPr>
        <w:t xml:space="preserve"> недоимки, задолженности и решение по такому заявлению на дату рассмотрения заявки на участие в определении подрядчика (исполнителя) не принято;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lastRenderedPageBreak/>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history="1">
        <w:r w:rsidRPr="004F10F1">
          <w:rPr>
            <w:rFonts w:ascii="Times New Roman" w:eastAsia="Times New Roman" w:hAnsi="Times New Roman" w:cs="Times New Roman"/>
            <w:color w:val="000000"/>
            <w:sz w:val="28"/>
            <w:szCs w:val="28"/>
            <w:lang w:eastAsia="ar-SA"/>
          </w:rPr>
          <w:t>статьей 19.28</w:t>
        </w:r>
      </w:hyperlink>
      <w:r w:rsidRPr="004F10F1">
        <w:rPr>
          <w:rFonts w:ascii="Times New Roman" w:eastAsia="Times New Roman" w:hAnsi="Times New Roman" w:cs="Times New Roman"/>
          <w:color w:val="000000"/>
          <w:sz w:val="28"/>
          <w:szCs w:val="28"/>
          <w:lang w:eastAsia="ar-SA"/>
        </w:rPr>
        <w:t xml:space="preserve"> Кодекса Российской Федерации об административных правонарушениях;</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10F1">
        <w:rPr>
          <w:rFonts w:ascii="Times New Roman" w:eastAsia="Times New Roman" w:hAnsi="Times New Roman" w:cs="Times New Roman"/>
          <w:color w:val="000000"/>
          <w:sz w:val="28"/>
          <w:szCs w:val="28"/>
          <w:lang w:eastAsia="ru-RU"/>
        </w:rPr>
        <w:t>неполнородными</w:t>
      </w:r>
      <w:proofErr w:type="spellEnd"/>
      <w:r w:rsidRPr="004F10F1">
        <w:rPr>
          <w:rFonts w:ascii="Times New Roman" w:eastAsia="Times New Roman" w:hAnsi="Times New Roman" w:cs="Times New Roman"/>
          <w:color w:val="000000"/>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4F10F1">
        <w:rPr>
          <w:rFonts w:ascii="Times New Roman" w:eastAsia="Times New Roman" w:hAnsi="Times New Roman" w:cs="Times New Roman"/>
          <w:color w:val="000000"/>
          <w:sz w:val="28"/>
          <w:szCs w:val="28"/>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не установлено.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8)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9) участник закупки не является офшорной компанией.</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17. Преимущества (ограничения) участникам аукциона.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19. </w:t>
      </w:r>
      <w:r w:rsidRPr="004F10F1">
        <w:rPr>
          <w:rFonts w:ascii="Times New Roman" w:eastAsia="Times New Roman" w:hAnsi="Times New Roman" w:cs="Times New Roman"/>
          <w:b/>
          <w:color w:val="000000"/>
          <w:sz w:val="28"/>
          <w:szCs w:val="28"/>
          <w:lang w:eastAsia="ar-SA"/>
        </w:rPr>
        <w:t>Размер и порядок (условия) обеспечения заявок на участие в закупке.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Размер обеспечения заявки </w:t>
      </w:r>
      <w:r w:rsidRPr="00EB2B36">
        <w:rPr>
          <w:rFonts w:ascii="Times New Roman" w:eastAsia="Times New Roman" w:hAnsi="Times New Roman" w:cs="Times New Roman"/>
          <w:color w:val="000000"/>
          <w:sz w:val="28"/>
          <w:szCs w:val="28"/>
          <w:lang w:eastAsia="ar-SA"/>
        </w:rPr>
        <w:t>составляет - 1.00 % от</w:t>
      </w:r>
      <w:r w:rsidRPr="004F10F1">
        <w:rPr>
          <w:rFonts w:ascii="Times New Roman" w:eastAsia="Times New Roman" w:hAnsi="Times New Roman" w:cs="Times New Roman"/>
          <w:color w:val="000000"/>
          <w:sz w:val="28"/>
          <w:szCs w:val="28"/>
          <w:lang w:eastAsia="ar-SA"/>
        </w:rPr>
        <w:t xml:space="preserve"> начальной (максимальной) цены контракта –</w:t>
      </w:r>
      <w:r w:rsidR="00EB2B36" w:rsidRPr="00EB2B36">
        <w:t xml:space="preserve"> </w:t>
      </w:r>
      <w:r w:rsidR="00EB2B36" w:rsidRPr="00EB2B36">
        <w:rPr>
          <w:rFonts w:ascii="Times New Roman" w:eastAsia="Times New Roman" w:hAnsi="Times New Roman" w:cs="Times New Roman"/>
          <w:color w:val="000000"/>
          <w:sz w:val="28"/>
          <w:szCs w:val="28"/>
          <w:lang w:eastAsia="ar-SA"/>
        </w:rPr>
        <w:t>16 650.94</w:t>
      </w:r>
      <w:r w:rsidR="00EB2B36">
        <w:rPr>
          <w:rFonts w:ascii="Times New Roman" w:eastAsia="Times New Roman" w:hAnsi="Times New Roman" w:cs="Times New Roman"/>
          <w:color w:val="000000"/>
          <w:sz w:val="28"/>
          <w:szCs w:val="28"/>
          <w:lang w:eastAsia="ar-SA"/>
        </w:rPr>
        <w:t>.</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Размер обеспечения исполнения </w:t>
      </w:r>
      <w:r w:rsidR="007922F2">
        <w:rPr>
          <w:rFonts w:ascii="Times New Roman" w:eastAsia="Times New Roman" w:hAnsi="Times New Roman" w:cs="Times New Roman"/>
          <w:color w:val="000000"/>
          <w:sz w:val="28"/>
          <w:szCs w:val="28"/>
          <w:lang w:eastAsia="ar-SA"/>
        </w:rPr>
        <w:t xml:space="preserve"> контракта  </w:t>
      </w:r>
      <w:r w:rsidR="007922F2" w:rsidRPr="00EB2B36">
        <w:rPr>
          <w:rFonts w:ascii="Times New Roman" w:eastAsia="Times New Roman" w:hAnsi="Times New Roman" w:cs="Times New Roman"/>
          <w:color w:val="000000"/>
          <w:sz w:val="28"/>
          <w:szCs w:val="28"/>
          <w:lang w:eastAsia="ar-SA"/>
        </w:rPr>
        <w:t>составляет – 5% от</w:t>
      </w:r>
      <w:r w:rsidR="007922F2">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цены контракта</w:t>
      </w:r>
      <w:r w:rsidR="00FF33D1">
        <w:rPr>
          <w:rFonts w:ascii="Times New Roman" w:eastAsia="Times New Roman" w:hAnsi="Times New Roman" w:cs="Times New Roman"/>
          <w:color w:val="000000"/>
          <w:sz w:val="28"/>
          <w:szCs w:val="28"/>
          <w:lang w:eastAsia="ar-SA"/>
        </w:rPr>
        <w:t xml:space="preserve"> </w:t>
      </w:r>
      <w:r w:rsidR="00D8529A">
        <w:rPr>
          <w:rFonts w:ascii="Times New Roman" w:eastAsia="Times New Roman" w:hAnsi="Times New Roman" w:cs="Times New Roman"/>
          <w:color w:val="000000"/>
          <w:sz w:val="28"/>
          <w:szCs w:val="28"/>
          <w:lang w:eastAsia="ar-SA"/>
        </w:rPr>
        <w:t>(</w:t>
      </w:r>
      <w:r w:rsidR="00EB2B36" w:rsidRPr="00EB2B36">
        <w:rPr>
          <w:rFonts w:ascii="Times New Roman" w:eastAsia="Times New Roman" w:hAnsi="Times New Roman" w:cs="Times New Roman"/>
          <w:color w:val="000000"/>
          <w:sz w:val="28"/>
          <w:szCs w:val="28"/>
          <w:lang w:eastAsia="ar-SA"/>
        </w:rPr>
        <w:t>83 254.69</w:t>
      </w:r>
      <w:r w:rsidR="00EB2B36">
        <w:rPr>
          <w:rFonts w:ascii="Times New Roman" w:eastAsia="Times New Roman" w:hAnsi="Times New Roman" w:cs="Times New Roman"/>
          <w:color w:val="000000"/>
          <w:sz w:val="28"/>
          <w:szCs w:val="28"/>
          <w:lang w:eastAsia="ar-SA"/>
        </w:rPr>
        <w:t xml:space="preserve"> </w:t>
      </w:r>
      <w:proofErr w:type="spellStart"/>
      <w:r w:rsidR="00FF33D1" w:rsidRPr="00EB2B36">
        <w:rPr>
          <w:rFonts w:ascii="Times New Roman" w:eastAsia="Times New Roman" w:hAnsi="Times New Roman" w:cs="Times New Roman"/>
          <w:color w:val="000000"/>
          <w:sz w:val="28"/>
          <w:szCs w:val="28"/>
          <w:lang w:eastAsia="ar-SA"/>
        </w:rPr>
        <w:t>руб</w:t>
      </w:r>
      <w:proofErr w:type="spellEnd"/>
      <w:r w:rsidR="00FF33D1" w:rsidRPr="00A52192">
        <w:rPr>
          <w:rFonts w:ascii="Times New Roman" w:eastAsia="Times New Roman" w:hAnsi="Times New Roman" w:cs="Times New Roman"/>
          <w:color w:val="000000"/>
          <w:sz w:val="28"/>
          <w:szCs w:val="28"/>
          <w:lang w:eastAsia="ar-SA"/>
        </w:rPr>
        <w:t>)</w:t>
      </w:r>
      <w:r w:rsidR="00B87A8F" w:rsidRPr="00A52192">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ar-SA"/>
        </w:rPr>
        <w:t xml:space="preserve"> Обеспечение исполнения контракта  может предоставляться  путем внесения денежных средств или безотзывной банковской гарантией.</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Способ обеспечения исполнения контракта определяется участником закупки, с которым заключается контракт, самостоятельно. </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Банковская гарантия, выданная участнику закупки банком должна соответствовать требованиям статьи 45 Закона о контрактной системе. Срок действия банковской гарантии определяется в соответствии со статьей 96 Закона о контрактной системе.</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Указанная сумма должна быть перечислена на расчетный счет заказчика: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eastAsia="ar-SA"/>
        </w:rPr>
      </w:pPr>
      <w:r w:rsidRPr="004F10F1">
        <w:rPr>
          <w:rFonts w:ascii="Times New Roman" w:eastAsia="Times New Roman" w:hAnsi="Times New Roman" w:cs="Times New Roman"/>
          <w:color w:val="000000"/>
          <w:sz w:val="28"/>
          <w:szCs w:val="28"/>
          <w:shd w:val="clear" w:color="auto" w:fill="FFFFFF"/>
          <w:lang w:eastAsia="ar-SA"/>
        </w:rPr>
        <w:t>Администрация городского поселения «Оловяннинское»</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lastRenderedPageBreak/>
        <w:t xml:space="preserve">Наименование банка: </w:t>
      </w:r>
      <w:r w:rsidRPr="004F10F1">
        <w:rPr>
          <w:rFonts w:ascii="Times New Roman" w:eastAsia="Times New Roman" w:hAnsi="Times New Roman" w:cs="Times New Roman"/>
          <w:sz w:val="28"/>
          <w:szCs w:val="28"/>
          <w:lang w:eastAsia="ru-RU"/>
        </w:rPr>
        <w:t xml:space="preserve">ОТДЕЛЕНИЕ ЧИТА БАНКА РОССИИ//УФК по Забайкальскому краю </w:t>
      </w:r>
      <w:proofErr w:type="spellStart"/>
      <w:r w:rsidRPr="004F10F1">
        <w:rPr>
          <w:rFonts w:ascii="Times New Roman" w:eastAsia="Times New Roman" w:hAnsi="Times New Roman" w:cs="Times New Roman"/>
          <w:sz w:val="28"/>
          <w:szCs w:val="28"/>
          <w:lang w:eastAsia="ru-RU"/>
        </w:rPr>
        <w:t>г</w:t>
      </w:r>
      <w:proofErr w:type="gramStart"/>
      <w:r w:rsidRPr="004F10F1">
        <w:rPr>
          <w:rFonts w:ascii="Times New Roman" w:eastAsia="Times New Roman" w:hAnsi="Times New Roman" w:cs="Times New Roman"/>
          <w:sz w:val="28"/>
          <w:szCs w:val="28"/>
          <w:lang w:eastAsia="ru-RU"/>
        </w:rPr>
        <w:t>.Ч</w:t>
      </w:r>
      <w:proofErr w:type="gramEnd"/>
      <w:r w:rsidRPr="004F10F1">
        <w:rPr>
          <w:rFonts w:ascii="Times New Roman" w:eastAsia="Times New Roman" w:hAnsi="Times New Roman" w:cs="Times New Roman"/>
          <w:sz w:val="28"/>
          <w:szCs w:val="28"/>
          <w:lang w:eastAsia="ru-RU"/>
        </w:rPr>
        <w:t>ита</w:t>
      </w:r>
      <w:proofErr w:type="spellEnd"/>
      <w:r w:rsidRPr="004F10F1">
        <w:rPr>
          <w:rFonts w:ascii="Times New Roman" w:eastAsia="Times New Roman" w:hAnsi="Times New Roman" w:cs="Times New Roman"/>
          <w:sz w:val="28"/>
          <w:szCs w:val="28"/>
          <w:lang w:eastAsia="ru-RU"/>
        </w:rPr>
        <w:t xml:space="preserve"> </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Номер казначейского счета 03</w:t>
      </w:r>
      <w:r w:rsidR="00EC180A">
        <w:rPr>
          <w:rFonts w:ascii="Times New Roman" w:eastAsia="Times New Roman" w:hAnsi="Times New Roman" w:cs="Times New Roman"/>
          <w:b/>
          <w:sz w:val="28"/>
          <w:szCs w:val="28"/>
          <w:lang w:eastAsia="ru-RU"/>
        </w:rPr>
        <w:t>100643000000019100</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ЕКС 401028109453700000063</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БИК 017601329</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 xml:space="preserve">Л/с получателя </w:t>
      </w:r>
      <w:r w:rsidRPr="00D8529A">
        <w:rPr>
          <w:rFonts w:ascii="Times New Roman" w:eastAsia="Times New Roman" w:hAnsi="Times New Roman" w:cs="Times New Roman"/>
          <w:b/>
          <w:sz w:val="28"/>
          <w:szCs w:val="28"/>
          <w:lang w:eastAsia="ru-RU"/>
        </w:rPr>
        <w:t xml:space="preserve"> </w:t>
      </w:r>
      <w:r w:rsidR="00EC180A" w:rsidRPr="00D8529A">
        <w:rPr>
          <w:rFonts w:ascii="Times New Roman" w:eastAsia="Times New Roman" w:hAnsi="Times New Roman" w:cs="Times New Roman"/>
          <w:b/>
          <w:sz w:val="28"/>
          <w:szCs w:val="28"/>
          <w:lang w:eastAsia="ru-RU"/>
        </w:rPr>
        <w:t>04</w:t>
      </w:r>
      <w:r w:rsidRPr="00D8529A">
        <w:rPr>
          <w:rFonts w:ascii="Times New Roman" w:eastAsia="Times New Roman" w:hAnsi="Times New Roman" w:cs="Times New Roman"/>
          <w:b/>
          <w:sz w:val="28"/>
          <w:szCs w:val="28"/>
          <w:lang w:eastAsia="ru-RU"/>
        </w:rPr>
        <w:t>913014770</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21. Наименование, описание объекта закупки и объем работ (услуг).</w:t>
      </w:r>
    </w:p>
    <w:p w:rsidR="00D8529A" w:rsidRPr="00FD6F7F" w:rsidRDefault="00C27CCD" w:rsidP="00FD6F7F">
      <w:pPr>
        <w:jc w:val="both"/>
        <w:rPr>
          <w:rFonts w:ascii="Times New Roman" w:eastAsia="Arial" w:hAnsi="Times New Roman" w:cs="Times New Roman"/>
          <w:sz w:val="28"/>
          <w:szCs w:val="28"/>
        </w:rPr>
      </w:pPr>
      <w:r w:rsidRPr="00D8529A">
        <w:rPr>
          <w:rFonts w:ascii="Times New Roman" w:eastAsia="Arial" w:hAnsi="Times New Roman" w:cs="Times New Roman"/>
          <w:sz w:val="28"/>
          <w:szCs w:val="28"/>
        </w:rPr>
        <w:t xml:space="preserve"> </w:t>
      </w:r>
      <w:r w:rsidR="00FD6F7F" w:rsidRPr="00FD6F7F">
        <w:rPr>
          <w:rFonts w:ascii="Times New Roman" w:eastAsia="Arial" w:hAnsi="Times New Roman" w:cs="Times New Roman"/>
          <w:sz w:val="28"/>
          <w:szCs w:val="28"/>
        </w:rPr>
        <w:t>«П</w:t>
      </w:r>
      <w:r w:rsidR="00123F7E">
        <w:rPr>
          <w:rFonts w:ascii="Times New Roman" w:eastAsia="Arial" w:hAnsi="Times New Roman" w:cs="Times New Roman"/>
          <w:sz w:val="28"/>
          <w:szCs w:val="28"/>
        </w:rPr>
        <w:t>риобретение</w:t>
      </w:r>
      <w:r w:rsidR="00FD6F7F" w:rsidRPr="00FD6F7F">
        <w:rPr>
          <w:rFonts w:ascii="Times New Roman" w:eastAsia="Arial" w:hAnsi="Times New Roman" w:cs="Times New Roman"/>
          <w:sz w:val="28"/>
          <w:szCs w:val="28"/>
        </w:rPr>
        <w:t xml:space="preserve">, доставка и монтаж водогрейного котла КВр-0,2 на котельной РСУ, водогрейного котла КВр-0,2 на котельной Дзержинского </w:t>
      </w:r>
      <w:proofErr w:type="spellStart"/>
      <w:r w:rsidR="00FD6F7F" w:rsidRPr="00FD6F7F">
        <w:rPr>
          <w:rFonts w:ascii="Times New Roman" w:eastAsia="Arial" w:hAnsi="Times New Roman" w:cs="Times New Roman"/>
          <w:sz w:val="28"/>
          <w:szCs w:val="28"/>
        </w:rPr>
        <w:t>пгт</w:t>
      </w:r>
      <w:proofErr w:type="spellEnd"/>
      <w:r w:rsidR="00FD6F7F" w:rsidRPr="00FD6F7F">
        <w:rPr>
          <w:rFonts w:ascii="Times New Roman" w:eastAsia="Arial" w:hAnsi="Times New Roman" w:cs="Times New Roman"/>
          <w:sz w:val="28"/>
          <w:szCs w:val="28"/>
        </w:rPr>
        <w:t>. Оловянная».</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Описание объекта закупки и объем работ установлены в локально сметном расчете, техническом задании.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Подрядчик выполняет работы в соответствии со сметной документацией и техническим заданием</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22. Соответствие работ (услуг) установленным требованиям законодательства.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color w:val="000000"/>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4F10F1">
        <w:rPr>
          <w:rFonts w:ascii="Times New Roman" w:eastAsia="Times New Roman" w:hAnsi="Times New Roman" w:cs="Times New Roman"/>
          <w:color w:val="000000"/>
          <w:sz w:val="28"/>
          <w:szCs w:val="28"/>
          <w:lang w:eastAsia="ar-SA"/>
        </w:rPr>
        <w:t>:  не установлено.</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23. Возможность одностороннего отказа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Заказчик вправе принять решение об одностороннем отказе от исполнения контракта по основаниям, предусмотренным </w:t>
      </w:r>
      <w:hyperlink r:id="rId28"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заказчиком проведена экспертиза выполненной работы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(услуги) в заключени</w:t>
      </w:r>
      <w:proofErr w:type="gramStart"/>
      <w:r w:rsidRPr="004F10F1">
        <w:rPr>
          <w:rFonts w:ascii="Times New Roman" w:eastAsia="Times New Roman" w:hAnsi="Times New Roman" w:cs="Times New Roman"/>
          <w:color w:val="000000"/>
          <w:sz w:val="28"/>
          <w:szCs w:val="28"/>
        </w:rPr>
        <w:t>и</w:t>
      </w:r>
      <w:proofErr w:type="gramEnd"/>
      <w:r w:rsidRPr="004F10F1">
        <w:rPr>
          <w:rFonts w:ascii="Times New Roman" w:eastAsia="Times New Roman" w:hAnsi="Times New Roman" w:cs="Times New Roman"/>
          <w:color w:val="000000"/>
          <w:sz w:val="28"/>
          <w:szCs w:val="28"/>
        </w:rPr>
        <w:t xml:space="preserve"> эксперта, экспертной организации будут подтверждены нарушения условий контракта, послужившие основанием для </w:t>
      </w:r>
      <w:r w:rsidRPr="004F10F1">
        <w:rPr>
          <w:rFonts w:ascii="Times New Roman" w:eastAsia="Times New Roman" w:hAnsi="Times New Roman" w:cs="Times New Roman"/>
          <w:color w:val="000000"/>
          <w:sz w:val="28"/>
          <w:szCs w:val="28"/>
        </w:rPr>
        <w:lastRenderedPageBreak/>
        <w:t>одностороннего отказа заказчика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4F10F1">
        <w:rPr>
          <w:rFonts w:ascii="Times New Roman" w:eastAsia="Times New Roman" w:hAnsi="Times New Roman" w:cs="Times New Roman"/>
          <w:color w:val="000000"/>
          <w:sz w:val="28"/>
          <w:szCs w:val="28"/>
        </w:rPr>
        <w:t xml:space="preserve"> связи и доставки, </w:t>
      </w:r>
      <w:proofErr w:type="gramStart"/>
      <w:r w:rsidRPr="004F10F1">
        <w:rPr>
          <w:rFonts w:ascii="Times New Roman" w:eastAsia="Times New Roman" w:hAnsi="Times New Roman" w:cs="Times New Roman"/>
          <w:color w:val="000000"/>
          <w:sz w:val="28"/>
          <w:szCs w:val="28"/>
        </w:rPr>
        <w:t>обеспечивающих</w:t>
      </w:r>
      <w:proofErr w:type="gramEnd"/>
      <w:r w:rsidRPr="004F10F1">
        <w:rPr>
          <w:rFonts w:ascii="Times New Roman" w:eastAsia="Times New Roman" w:hAnsi="Times New Roman" w:cs="Times New Roman"/>
          <w:color w:val="000000"/>
          <w:sz w:val="28"/>
          <w:szCs w:val="28"/>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4F10F1">
        <w:rPr>
          <w:rFonts w:ascii="Times New Roman" w:eastAsia="Times New Roman" w:hAnsi="Times New Roman" w:cs="Times New Roman"/>
          <w:color w:val="000000"/>
          <w:sz w:val="28"/>
          <w:szCs w:val="28"/>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заказчика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4F10F1">
        <w:rPr>
          <w:rFonts w:ascii="Times New Roman" w:eastAsia="Times New Roman" w:hAnsi="Times New Roman" w:cs="Times New Roman"/>
          <w:color w:val="000000"/>
          <w:sz w:val="28"/>
          <w:szCs w:val="28"/>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4F10F1">
        <w:rPr>
          <w:rFonts w:ascii="Times New Roman" w:eastAsia="Times New Roman" w:hAnsi="Times New Roman" w:cs="Times New Roman"/>
          <w:color w:val="000000"/>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таким требованиям, что</w:t>
      </w:r>
      <w:proofErr w:type="gramEnd"/>
      <w:r w:rsidRPr="004F10F1">
        <w:rPr>
          <w:rFonts w:ascii="Times New Roman" w:eastAsia="Times New Roman" w:hAnsi="Times New Roman" w:cs="Times New Roman"/>
          <w:color w:val="000000"/>
          <w:sz w:val="28"/>
          <w:szCs w:val="28"/>
          <w:lang w:eastAsia="ru-RU"/>
        </w:rPr>
        <w:t xml:space="preserve"> позволило ему стать победителем определения поставщика.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Информация о Исполнителе, с которым контракт </w:t>
      </w:r>
      <w:proofErr w:type="gramStart"/>
      <w:r w:rsidRPr="004F10F1">
        <w:rPr>
          <w:rFonts w:ascii="Times New Roman" w:eastAsia="Times New Roman" w:hAnsi="Times New Roman" w:cs="Times New Roman"/>
          <w:color w:val="000000"/>
          <w:sz w:val="28"/>
          <w:szCs w:val="28"/>
        </w:rPr>
        <w:t>был</w:t>
      </w:r>
      <w:proofErr w:type="gramEnd"/>
      <w:r w:rsidRPr="004F10F1">
        <w:rPr>
          <w:rFonts w:ascii="Times New Roman" w:eastAsia="Times New Roman" w:hAnsi="Times New Roman" w:cs="Times New Roman"/>
          <w:color w:val="000000"/>
          <w:sz w:val="28"/>
          <w:szCs w:val="28"/>
        </w:rPr>
        <w:t xml:space="preserve"> расторгнут в связи с односторонним отказом заказчика от исполнения контракта, включается в </w:t>
      </w:r>
      <w:r w:rsidRPr="004F10F1">
        <w:rPr>
          <w:rFonts w:ascii="Times New Roman" w:eastAsia="Times New Roman" w:hAnsi="Times New Roman" w:cs="Times New Roman"/>
          <w:color w:val="000000"/>
          <w:sz w:val="28"/>
          <w:szCs w:val="28"/>
        </w:rPr>
        <w:lastRenderedPageBreak/>
        <w:t>установленном Законом о контрактной системе порядке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В случае расторжения контракта в связи с односторонним отказом заказчика от исполнения контракта заказчик вправе осуществить закупку работы (услуги), выполнение работ (оказание услуг) которого являлась предметом расторгнутого контракта, в соответствии с положениями </w:t>
      </w:r>
      <w:hyperlink w:anchor="Par1341" w:history="1">
        <w:r w:rsidRPr="004F10F1">
          <w:rPr>
            <w:rFonts w:ascii="Times New Roman" w:eastAsia="Times New Roman" w:hAnsi="Times New Roman" w:cs="Times New Roman"/>
            <w:color w:val="000000"/>
            <w:sz w:val="28"/>
            <w:szCs w:val="28"/>
          </w:rPr>
          <w:t>пункта 6 части 2 статьи 83</w:t>
        </w:r>
      </w:hyperlink>
      <w:r w:rsidRPr="004F10F1">
        <w:rPr>
          <w:rFonts w:ascii="Times New Roman" w:eastAsia="Times New Roman" w:hAnsi="Times New Roman" w:cs="Times New Roman"/>
          <w:color w:val="000000"/>
          <w:sz w:val="28"/>
          <w:szCs w:val="28"/>
        </w:rPr>
        <w:t xml:space="preserve">, пункта 2 части 2 статьи 83.1Закона о контрактной системе. </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lang w:eastAsia="ru-RU"/>
        </w:rPr>
        <w:t xml:space="preserve">В случае расторжения контракта </w:t>
      </w:r>
      <w:r w:rsidRPr="004F10F1">
        <w:rPr>
          <w:rFonts w:ascii="Times New Roman" w:eastAsia="Times New Roman" w:hAnsi="Times New Roman" w:cs="Times New Roman"/>
          <w:color w:val="000000"/>
          <w:sz w:val="28"/>
          <w:szCs w:val="28"/>
        </w:rP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F10F1">
        <w:rPr>
          <w:rFonts w:ascii="Times New Roman" w:eastAsia="Times New Roman" w:hAnsi="Times New Roman" w:cs="Times New Roman"/>
          <w:color w:val="000000"/>
          <w:sz w:val="28"/>
          <w:szCs w:val="28"/>
          <w:lang w:eastAsia="ru-RU"/>
        </w:rPr>
        <w:t xml:space="preserve">, заказчик вправе заключить контракт с участником закупки, с которым в соответствии Законом о контрактной системе заключается контракт при уклонении от заключения контракта победителя, указанного в </w:t>
      </w:r>
      <w:hyperlink r:id="rId29" w:history="1">
        <w:r w:rsidRPr="004F10F1">
          <w:rPr>
            <w:rFonts w:ascii="Times New Roman" w:eastAsia="Times New Roman" w:hAnsi="Times New Roman" w:cs="Times New Roman"/>
            <w:color w:val="000000"/>
            <w:sz w:val="28"/>
            <w:szCs w:val="28"/>
            <w:lang w:eastAsia="ru-RU"/>
          </w:rPr>
          <w:t>части 3 статьи 54</w:t>
        </w:r>
      </w:hyperlink>
      <w:r w:rsidRPr="004F10F1">
        <w:rPr>
          <w:rFonts w:ascii="Times New Roman" w:eastAsia="Times New Roman" w:hAnsi="Times New Roman" w:cs="Times New Roman"/>
          <w:color w:val="000000"/>
          <w:sz w:val="28"/>
          <w:szCs w:val="28"/>
          <w:lang w:eastAsia="ru-RU"/>
        </w:rPr>
        <w:t xml:space="preserve">, </w:t>
      </w:r>
      <w:hyperlink r:id="rId30" w:history="1">
        <w:r w:rsidRPr="004F10F1">
          <w:rPr>
            <w:rFonts w:ascii="Times New Roman" w:eastAsia="Times New Roman" w:hAnsi="Times New Roman" w:cs="Times New Roman"/>
            <w:color w:val="000000"/>
            <w:sz w:val="28"/>
            <w:szCs w:val="28"/>
            <w:lang w:eastAsia="ru-RU"/>
          </w:rPr>
          <w:t>части 6 статьи 78</w:t>
        </w:r>
      </w:hyperlink>
      <w:r w:rsidRPr="004F10F1">
        <w:rPr>
          <w:rFonts w:ascii="Times New Roman" w:eastAsia="Times New Roman" w:hAnsi="Times New Roman" w:cs="Times New Roman"/>
          <w:color w:val="000000"/>
          <w:sz w:val="28"/>
          <w:szCs w:val="28"/>
          <w:lang w:eastAsia="ru-RU"/>
        </w:rPr>
        <w:t xml:space="preserve"> Закона о контрактной</w:t>
      </w:r>
      <w:proofErr w:type="gramEnd"/>
      <w:r w:rsidRPr="004F10F1">
        <w:rPr>
          <w:rFonts w:ascii="Times New Roman" w:eastAsia="Times New Roman" w:hAnsi="Times New Roman" w:cs="Times New Roman"/>
          <w:color w:val="000000"/>
          <w:sz w:val="28"/>
          <w:szCs w:val="28"/>
          <w:lang w:eastAsia="ru-RU"/>
        </w:rPr>
        <w:t xml:space="preserve"> системе, первом предложении </w:t>
      </w:r>
      <w:hyperlink r:id="rId31" w:history="1">
        <w:r w:rsidRPr="004F10F1">
          <w:rPr>
            <w:rFonts w:ascii="Times New Roman" w:eastAsia="Times New Roman" w:hAnsi="Times New Roman" w:cs="Times New Roman"/>
            <w:color w:val="000000"/>
            <w:sz w:val="28"/>
            <w:szCs w:val="28"/>
            <w:lang w:eastAsia="ru-RU"/>
          </w:rPr>
          <w:t>части 17 статьи 83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победителя электронной процедуры (за исключением победителя, предусмотренного </w:t>
      </w:r>
      <w:hyperlink r:id="rId32" w:history="1">
        <w:r w:rsidRPr="004F10F1">
          <w:rPr>
            <w:rFonts w:ascii="Times New Roman" w:eastAsia="Times New Roman" w:hAnsi="Times New Roman" w:cs="Times New Roman"/>
            <w:color w:val="000000"/>
            <w:sz w:val="28"/>
            <w:szCs w:val="28"/>
            <w:lang w:eastAsia="ru-RU"/>
          </w:rPr>
          <w:t>частью 14 статьи 83.2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и при условии согласия такого участника закупки заключить контракт. </w:t>
      </w:r>
      <w:proofErr w:type="gramStart"/>
      <w:r w:rsidRPr="004F10F1">
        <w:rPr>
          <w:rFonts w:ascii="Times New Roman" w:eastAsia="Times New Roman" w:hAnsi="Times New Roman" w:cs="Times New Roman"/>
          <w:color w:val="000000"/>
          <w:sz w:val="28"/>
          <w:szCs w:val="28"/>
          <w:lang w:eastAsia="ru-RU"/>
        </w:rPr>
        <w:t xml:space="preserve">Указанный контракт заключается с соблюдением условий, предусмотренных </w:t>
      </w:r>
      <w:hyperlink r:id="rId33" w:history="1">
        <w:r w:rsidRPr="004F10F1">
          <w:rPr>
            <w:rFonts w:ascii="Times New Roman" w:eastAsia="Times New Roman" w:hAnsi="Times New Roman" w:cs="Times New Roman"/>
            <w:color w:val="000000"/>
            <w:sz w:val="28"/>
            <w:szCs w:val="28"/>
            <w:lang w:eastAsia="ru-RU"/>
          </w:rPr>
          <w:t>частью 1 статьи 34</w:t>
        </w:r>
      </w:hyperlink>
      <w:r w:rsidRPr="004F10F1">
        <w:rPr>
          <w:rFonts w:ascii="Times New Roman" w:eastAsia="Times New Roman" w:hAnsi="Times New Roman" w:cs="Times New Roman"/>
          <w:color w:val="000000"/>
          <w:sz w:val="28"/>
          <w:szCs w:val="28"/>
          <w:lang w:eastAsia="ru-RU"/>
        </w:rPr>
        <w:t xml:space="preserve"> Закона о контактной системе с учетом положений </w:t>
      </w:r>
      <w:hyperlink r:id="rId34" w:history="1">
        <w:r w:rsidRPr="004F10F1">
          <w:rPr>
            <w:rFonts w:ascii="Times New Roman" w:eastAsia="Times New Roman" w:hAnsi="Times New Roman" w:cs="Times New Roman"/>
            <w:color w:val="000000"/>
            <w:sz w:val="28"/>
            <w:szCs w:val="28"/>
            <w:lang w:eastAsia="ru-RU"/>
          </w:rPr>
          <w:t>части 18</w:t>
        </w:r>
      </w:hyperlink>
      <w:r w:rsidRPr="004F10F1">
        <w:rPr>
          <w:rFonts w:ascii="Times New Roman" w:eastAsia="Times New Roman" w:hAnsi="Times New Roman" w:cs="Times New Roman"/>
          <w:color w:val="000000"/>
          <w:sz w:val="28"/>
          <w:szCs w:val="28"/>
          <w:lang w:eastAsia="ru-RU"/>
        </w:rPr>
        <w:t xml:space="preserve"> статьи 95 Закона о контрактной системе, и после предоставления в соответствии с Законом о 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При этом при расторжении контракта (за исключением контракта, указанного в </w:t>
      </w:r>
      <w:hyperlink r:id="rId35" w:history="1">
        <w:r w:rsidRPr="004F10F1">
          <w:rPr>
            <w:rFonts w:ascii="Times New Roman" w:eastAsia="Times New Roman" w:hAnsi="Times New Roman" w:cs="Times New Roman"/>
            <w:color w:val="000000"/>
            <w:sz w:val="28"/>
            <w:szCs w:val="28"/>
            <w:lang w:eastAsia="ru-RU"/>
          </w:rPr>
          <w:t>части 9 статьи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36" w:history="1">
        <w:r w:rsidRPr="004F10F1">
          <w:rPr>
            <w:rFonts w:ascii="Times New Roman" w:eastAsia="Times New Roman" w:hAnsi="Times New Roman" w:cs="Times New Roman"/>
            <w:color w:val="000000"/>
            <w:sz w:val="28"/>
            <w:szCs w:val="28"/>
            <w:lang w:eastAsia="ru-RU"/>
          </w:rPr>
          <w:t>частью 7 статьи 104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принято решение о включении информации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Исполнителе</w:t>
      </w:r>
      <w:proofErr w:type="gramEnd"/>
      <w:r w:rsidRPr="004F10F1">
        <w:rPr>
          <w:rFonts w:ascii="Times New Roman" w:eastAsia="Times New Roman" w:hAnsi="Times New Roman" w:cs="Times New Roman"/>
          <w:color w:val="000000"/>
          <w:sz w:val="28"/>
          <w:szCs w:val="28"/>
          <w:lang w:eastAsia="ru-RU"/>
        </w:rPr>
        <w:t xml:space="preserve"> с которым расторгнут контракт,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вправе принять решение об одностороннем отказе от исполнения контракта по основаниям, предусмотренным </w:t>
      </w:r>
      <w:hyperlink r:id="rId37"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lastRenderedPageBreak/>
        <w:t>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4F10F1">
        <w:rPr>
          <w:rFonts w:ascii="Times New Roman" w:eastAsia="Times New Roman" w:hAnsi="Times New Roman" w:cs="Times New Roman"/>
          <w:color w:val="000000"/>
          <w:sz w:val="28"/>
          <w:szCs w:val="28"/>
        </w:rPr>
        <w:t xml:space="preserve"> уведомления и получение Исполнителем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Исполнителя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4F10F1">
        <w:rPr>
          <w:rFonts w:ascii="Times New Roman" w:eastAsia="Times New Roman" w:hAnsi="Times New Roman" w:cs="Times New Roman"/>
          <w:color w:val="000000"/>
          <w:sz w:val="28"/>
          <w:szCs w:val="28"/>
        </w:rPr>
        <w:t>с даты</w:t>
      </w:r>
      <w:proofErr w:type="gramEnd"/>
      <w:r w:rsidRPr="004F10F1">
        <w:rPr>
          <w:rFonts w:ascii="Times New Roman" w:eastAsia="Times New Roman" w:hAnsi="Times New Roman" w:cs="Times New Roman"/>
          <w:color w:val="000000"/>
          <w:sz w:val="28"/>
          <w:szCs w:val="28"/>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24. Антидемпинговые меры при проведен</w:t>
      </w:r>
      <w:proofErr w:type="gramStart"/>
      <w:r w:rsidRPr="004F10F1">
        <w:rPr>
          <w:rFonts w:ascii="Times New Roman" w:eastAsia="Times New Roman" w:hAnsi="Times New Roman" w:cs="Times New Roman"/>
          <w:b/>
          <w:color w:val="000000"/>
          <w:sz w:val="28"/>
          <w:szCs w:val="28"/>
          <w:lang w:eastAsia="ru-RU"/>
        </w:rPr>
        <w:t>ии ау</w:t>
      </w:r>
      <w:proofErr w:type="gramEnd"/>
      <w:r w:rsidRPr="004F10F1">
        <w:rPr>
          <w:rFonts w:ascii="Times New Roman" w:eastAsia="Times New Roman" w:hAnsi="Times New Roman" w:cs="Times New Roman"/>
          <w:b/>
          <w:color w:val="000000"/>
          <w:sz w:val="28"/>
          <w:szCs w:val="28"/>
          <w:lang w:eastAsia="ru-RU"/>
        </w:rPr>
        <w:t>кциона.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 но не менее чем в размере аванса (если контрактом предусмотрена выплата аванса).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gramStart"/>
      <w:r w:rsidRPr="004F10F1">
        <w:rPr>
          <w:rFonts w:ascii="Times New Roman" w:eastAsia="Times New Roman" w:hAnsi="Times New Roman" w:cs="Times New Roman"/>
          <w:color w:val="000000"/>
          <w:sz w:val="28"/>
          <w:szCs w:val="28"/>
          <w:lang w:eastAsia="ru-RU"/>
        </w:rPr>
        <w:t xml:space="preserve">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w:t>
      </w:r>
      <w:r w:rsidRPr="004F10F1">
        <w:rPr>
          <w:rFonts w:ascii="Times New Roman" w:eastAsia="Times New Roman" w:hAnsi="Times New Roman" w:cs="Times New Roman"/>
          <w:color w:val="000000"/>
          <w:sz w:val="28"/>
          <w:szCs w:val="28"/>
          <w:lang w:eastAsia="ru-RU"/>
        </w:rPr>
        <w:lastRenderedPageBreak/>
        <w:t>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указанном в </w:t>
      </w:r>
      <w:hyperlink r:id="rId38" w:history="1">
        <w:r w:rsidRPr="004F10F1">
          <w:rPr>
            <w:rFonts w:ascii="Times New Roman" w:eastAsia="Times New Roman" w:hAnsi="Times New Roman" w:cs="Times New Roman"/>
            <w:color w:val="000000"/>
            <w:sz w:val="28"/>
            <w:szCs w:val="28"/>
            <w:lang w:eastAsia="ru-RU"/>
          </w:rPr>
          <w:t>части 1</w:t>
        </w:r>
      </w:hyperlink>
      <w:r w:rsidRPr="004F10F1">
        <w:rPr>
          <w:rFonts w:ascii="Times New Roman" w:eastAsia="Times New Roman" w:hAnsi="Times New Roman" w:cs="Times New Roman"/>
          <w:color w:val="000000"/>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участником не заключается, и он признается уклонившимся от заключения контракта.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4. </w:t>
      </w:r>
      <w:proofErr w:type="gramStart"/>
      <w:r w:rsidRPr="004F10F1">
        <w:rPr>
          <w:rFonts w:ascii="Times New Roman" w:eastAsia="Times New Roman" w:hAnsi="Times New Roman" w:cs="Times New Roman"/>
          <w:color w:val="000000"/>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w:t>
      </w:r>
      <w:r w:rsidRPr="004F10F1">
        <w:rPr>
          <w:rFonts w:ascii="Times New Roman" w:eastAsia="Times New Roman" w:hAnsi="Times New Roman" w:cs="Times New Roman"/>
          <w:color w:val="000000"/>
          <w:sz w:val="28"/>
          <w:szCs w:val="28"/>
          <w:lang w:eastAsia="ru-RU"/>
        </w:rPr>
        <w:lastRenderedPageBreak/>
        <w:t>определить), документы, подтверждающие наличие</w:t>
      </w:r>
      <w:proofErr w:type="gramEnd"/>
      <w:r w:rsidRPr="004F10F1">
        <w:rPr>
          <w:rFonts w:ascii="Times New Roman" w:eastAsia="Times New Roman" w:hAnsi="Times New Roman" w:cs="Times New Roman"/>
          <w:color w:val="000000"/>
          <w:sz w:val="28"/>
          <w:szCs w:val="28"/>
          <w:lang w:eastAsia="ru-RU"/>
        </w:rPr>
        <w:t xml:space="preserve">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4F10F1">
        <w:rPr>
          <w:rFonts w:ascii="Times New Roman" w:eastAsia="Times New Roman" w:hAnsi="Times New Roman" w:cs="Times New Roman"/>
          <w:color w:val="000000"/>
          <w:sz w:val="28"/>
          <w:szCs w:val="28"/>
          <w:lang w:eastAsia="ru-RU"/>
        </w:rPr>
        <w:t>предлагаемым</w:t>
      </w:r>
      <w:proofErr w:type="gramEnd"/>
      <w:r w:rsidRPr="004F10F1">
        <w:rPr>
          <w:rFonts w:ascii="Times New Roman" w:eastAsia="Times New Roman" w:hAnsi="Times New Roman" w:cs="Times New Roman"/>
          <w:color w:val="000000"/>
          <w:sz w:val="28"/>
          <w:szCs w:val="28"/>
          <w:lang w:eastAsia="ru-RU"/>
        </w:rPr>
        <w:t xml:space="preserve"> цене, сумме цен единиц товара.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Обоснование, указанное </w:t>
      </w:r>
      <w:proofErr w:type="gramStart"/>
      <w:r w:rsidRPr="004F10F1">
        <w:rPr>
          <w:rFonts w:ascii="Times New Roman" w:eastAsia="Times New Roman" w:hAnsi="Times New Roman" w:cs="Times New Roman"/>
          <w:color w:val="000000"/>
          <w:sz w:val="28"/>
          <w:szCs w:val="28"/>
          <w:lang w:eastAsia="ru-RU"/>
        </w:rPr>
        <w:t>подпункте</w:t>
      </w:r>
      <w:proofErr w:type="gramEnd"/>
      <w:r w:rsidRPr="004F10F1">
        <w:rPr>
          <w:rFonts w:ascii="Times New Roman" w:eastAsia="Times New Roman" w:hAnsi="Times New Roman" w:cs="Times New Roman"/>
          <w:color w:val="000000"/>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4F10F1" w:rsidRPr="004F10F1" w:rsidRDefault="004F10F1" w:rsidP="004F10F1">
      <w:pPr>
        <w:widowControl w:val="0"/>
        <w:spacing w:after="0" w:line="240" w:lineRule="auto"/>
        <w:ind w:firstLine="708"/>
        <w:jc w:val="both"/>
        <w:outlineLvl w:val="0"/>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случае невыполнения таким участником данного требования он признается уклонившимся от заключения контракта. </w:t>
      </w:r>
      <w:proofErr w:type="gramStart"/>
      <w:r w:rsidRPr="004F10F1">
        <w:rPr>
          <w:rFonts w:ascii="Times New Roman" w:eastAsia="Times New Roman" w:hAnsi="Times New Roman" w:cs="Times New Roman"/>
          <w:color w:val="000000"/>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4F10F1" w:rsidRPr="004F10F1" w:rsidRDefault="004F10F1" w:rsidP="004F10F1">
      <w:pPr>
        <w:suppressAutoHyphens/>
        <w:spacing w:after="0" w:line="240" w:lineRule="auto"/>
        <w:jc w:val="right"/>
        <w:rPr>
          <w:rFonts w:ascii="Times New Roman" w:eastAsia="Times New Roman" w:hAnsi="Times New Roman" w:cs="Times New Roman"/>
          <w:b/>
          <w:color w:val="000000"/>
          <w:sz w:val="28"/>
          <w:szCs w:val="28"/>
          <w:lang w:eastAsia="ru-RU"/>
        </w:rPr>
      </w:pPr>
    </w:p>
    <w:p w:rsidR="004F10F1" w:rsidRPr="004F10F1" w:rsidRDefault="004F10F1" w:rsidP="004F10F1">
      <w:pPr>
        <w:tabs>
          <w:tab w:val="left" w:pos="1080"/>
        </w:tabs>
        <w:spacing w:line="240" w:lineRule="auto"/>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25. Проект контракта</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p>
    <w:p w:rsidR="003A1475" w:rsidRDefault="003A1475"/>
    <w:sectPr w:rsidR="003A1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0F1"/>
    <w:rsid w:val="000173A5"/>
    <w:rsid w:val="0004412B"/>
    <w:rsid w:val="000E02EC"/>
    <w:rsid w:val="00123F7E"/>
    <w:rsid w:val="00147CDF"/>
    <w:rsid w:val="00151154"/>
    <w:rsid w:val="001A0501"/>
    <w:rsid w:val="0022585C"/>
    <w:rsid w:val="00232747"/>
    <w:rsid w:val="00246107"/>
    <w:rsid w:val="002C39FD"/>
    <w:rsid w:val="002E1B22"/>
    <w:rsid w:val="00342EDA"/>
    <w:rsid w:val="00343ED6"/>
    <w:rsid w:val="003A1475"/>
    <w:rsid w:val="003A3A46"/>
    <w:rsid w:val="003C098B"/>
    <w:rsid w:val="004F10F1"/>
    <w:rsid w:val="00522B6F"/>
    <w:rsid w:val="00555CD9"/>
    <w:rsid w:val="005846B8"/>
    <w:rsid w:val="006773A1"/>
    <w:rsid w:val="006C040E"/>
    <w:rsid w:val="00766C1C"/>
    <w:rsid w:val="007922F2"/>
    <w:rsid w:val="007B49B0"/>
    <w:rsid w:val="007C620D"/>
    <w:rsid w:val="00836F55"/>
    <w:rsid w:val="008736A4"/>
    <w:rsid w:val="008B0DA0"/>
    <w:rsid w:val="009464C1"/>
    <w:rsid w:val="009970CC"/>
    <w:rsid w:val="00A142DF"/>
    <w:rsid w:val="00A52192"/>
    <w:rsid w:val="00AF0698"/>
    <w:rsid w:val="00AF57FD"/>
    <w:rsid w:val="00B87A8F"/>
    <w:rsid w:val="00C12A12"/>
    <w:rsid w:val="00C27CCD"/>
    <w:rsid w:val="00C30902"/>
    <w:rsid w:val="00C62557"/>
    <w:rsid w:val="00C636F7"/>
    <w:rsid w:val="00C7473B"/>
    <w:rsid w:val="00CA0DE7"/>
    <w:rsid w:val="00CB6F0B"/>
    <w:rsid w:val="00CF226B"/>
    <w:rsid w:val="00D36755"/>
    <w:rsid w:val="00D8529A"/>
    <w:rsid w:val="00DD3DED"/>
    <w:rsid w:val="00EB2B36"/>
    <w:rsid w:val="00EB342C"/>
    <w:rsid w:val="00EC180A"/>
    <w:rsid w:val="00F40CEE"/>
    <w:rsid w:val="00F4681B"/>
    <w:rsid w:val="00F62116"/>
    <w:rsid w:val="00F62AE7"/>
    <w:rsid w:val="00F813A6"/>
    <w:rsid w:val="00FD6F7F"/>
    <w:rsid w:val="00FF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 w:type="paragraph" w:styleId="a5">
    <w:name w:val="Body Text"/>
    <w:basedOn w:val="a"/>
    <w:link w:val="a6"/>
    <w:uiPriority w:val="1"/>
    <w:qFormat/>
    <w:rsid w:val="009464C1"/>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a6">
    <w:name w:val="Основной текст Знак"/>
    <w:basedOn w:val="a0"/>
    <w:link w:val="a5"/>
    <w:uiPriority w:val="1"/>
    <w:rsid w:val="009464C1"/>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 w:type="paragraph" w:styleId="a5">
    <w:name w:val="Body Text"/>
    <w:basedOn w:val="a"/>
    <w:link w:val="a6"/>
    <w:uiPriority w:val="1"/>
    <w:qFormat/>
    <w:rsid w:val="009464C1"/>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a6">
    <w:name w:val="Основной текст Знак"/>
    <w:basedOn w:val="a0"/>
    <w:link w:val="a5"/>
    <w:uiPriority w:val="1"/>
    <w:rsid w:val="009464C1"/>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793F52979E6DC35250820DD3222247CB15FDD595B2D41C3289B5F7E52439C9123B5886EAF01107C2DB92C2687A47A6A5937D0447AE9FC6zABAE" TargetMode="External"/><Relationship Id="rId18" Type="http://schemas.openxmlformats.org/officeDocument/2006/relationships/hyperlink" Target="consultantplus://offline/ref=897A195A4329807E3A6ED2FDE45264E54D3969D9FA8927B25879993C0CF01F9D56C48BD658AD4561xCL6C" TargetMode="External"/><Relationship Id="rId26" Type="http://schemas.openxmlformats.org/officeDocument/2006/relationships/hyperlink" Target="garantF1://12012604.1616" TargetMode="External"/><Relationship Id="rId39" Type="http://schemas.openxmlformats.org/officeDocument/2006/relationships/fontTable" Target="fontTable.xml"/><Relationship Id="rId21" Type="http://schemas.openxmlformats.org/officeDocument/2006/relationships/hyperlink" Target="consultantplus://offline/ref=0FA725A3D321D51763F3921416E3D185E5FAC75B127BD5991F07BAE87694BE3ED35C9E1BF62BCE4118D5E0565D27FE914826BFCA8EN4K9H" TargetMode="External"/><Relationship Id="rId34" Type="http://schemas.openxmlformats.org/officeDocument/2006/relationships/hyperlink" Target="consultantplus://offline/ref=ECD06E3E1A2F77A4FB75ADF888EEBABB2A0DD46947F86DBAA611B331F11A6D7D6E471ACC243E35C1ECC57F5E806D3789D04561BA915F583548r4G"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12" Type="http://schemas.openxmlformats.org/officeDocument/2006/relationships/hyperlink" Target="consultantplus://offline/ref=54793F52979E6DC35250820DD3222247CB15FDD595B2D41C3289B5F7E52439C9123B5886E8F51B09908182C6212D4EBAA18B630059ADz9B6E" TargetMode="External"/><Relationship Id="rId17" Type="http://schemas.openxmlformats.org/officeDocument/2006/relationships/hyperlink" Target="consultantplus://offline/ref=54793F52979E6DC35250820DD3222247CB15FDD595B2D41C3289B5F7E52439C9123B5886EBF91B09908182C6212D4EBAA18B630059ADz9B6E" TargetMode="External"/><Relationship Id="rId25" Type="http://schemas.openxmlformats.org/officeDocument/2006/relationships/hyperlink" Target="consultantplus://offline/ref=E7C6E2145655A5305D560A39DD5A69C7554F058BD889EDC5A03F22F73717580F1461AF14EAF2A80EV6i0X" TargetMode="External"/><Relationship Id="rId33" Type="http://schemas.openxmlformats.org/officeDocument/2006/relationships/hyperlink" Target="consultantplus://offline/ref=ECD06E3E1A2F77A4FB75ADF888EEBABB2A0DD46947F86DBAA611B331F11A6D7D6E471ACC263F31C9BD9F6F5AC93A3B95D15D7FBE8F5C45r1G" TargetMode="External"/><Relationship Id="rId38" Type="http://schemas.openxmlformats.org/officeDocument/2006/relationships/hyperlink" Target="consultantplus://offline/ref=A171E40D6D7A99807231D953FC054D4734834D6984405161396221664BBB1CA0C0C15DE07C9FDF4DE50D3164C0192A9B1F4FFF04F3B32466x3H5G" TargetMode="External"/><Relationship Id="rId2" Type="http://schemas.openxmlformats.org/officeDocument/2006/relationships/styles" Target="styles.xml"/><Relationship Id="rId16" Type="http://schemas.openxmlformats.org/officeDocument/2006/relationships/hyperlink" Target="consultantplus://offline/ref=54793F52979E6DC35250820DD3222247CB15FDD595B2D41C3289B5F7E52439C9123B5886E8F61F09908182C6212D4EBAA18B630059ADz9B6E" TargetMode="External"/><Relationship Id="rId20" Type="http://schemas.openxmlformats.org/officeDocument/2006/relationships/hyperlink" Target="http://www.rts-tender.ru" TargetMode="External"/><Relationship Id="rId29" Type="http://schemas.openxmlformats.org/officeDocument/2006/relationships/hyperlink" Target="consultantplus://offline/ref=ECD06E3E1A2F77A4FB75ADF888EEBABB2A0DD46947F86DBAA611B331F11A6D7D6E471ACC243E31C6EFC57F5E806D3789D04561BA915F583548r4G" TargetMode="External"/><Relationship Id="rId1" Type="http://schemas.openxmlformats.org/officeDocument/2006/relationships/numbering" Target="numbering.xml"/><Relationship Id="rId6" Type="http://schemas.openxmlformats.org/officeDocument/2006/relationships/hyperlink" Target="mailto:admolov@gmail.com" TargetMode="External"/><Relationship Id="rId11" Type="http://schemas.openxmlformats.org/officeDocument/2006/relationships/hyperlink" Target="consultantplus://offline/ref=54793F52979E6DC35250820DD3222247CB15FDD595B2D41C3289B5F7E52439C9123B5886E8F01C09908182C6212D4EBAA18B630059ADz9B6E" TargetMode="External"/><Relationship Id="rId24" Type="http://schemas.openxmlformats.org/officeDocument/2006/relationships/hyperlink" Target="garantF1://70443340.0" TargetMode="External"/><Relationship Id="rId32" Type="http://schemas.openxmlformats.org/officeDocument/2006/relationships/hyperlink" Target="consultantplus://offline/ref=ECD06E3E1A2F77A4FB75ADF888EEBABB2A0DD46947F86DBAA611B331F11A6D7D6E471AC4233E3D96B88A7E02C639248BD74563BC8E45r4G" TargetMode="External"/><Relationship Id="rId37" Type="http://schemas.openxmlformats.org/officeDocument/2006/relationships/hyperlink" Target="garantF1://10064072.45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4793F52979E6DC35250820DD3222247CB15FDD595B2D41C3289B5F7E52439C9123B5880EEFB4D538085CB9128314AA2BF8F7D03z5B0E" TargetMode="External"/><Relationship Id="rId23" Type="http://schemas.openxmlformats.org/officeDocument/2006/relationships/hyperlink" Target="consultantplus://offline/ref=0FA725A3D321D51763F3921416E3D185E5FAC75B127BD5991F07BAE87694BE3ED35C9E13F12AC1164E9AE10A1B73ED934F26BDCC9142CE1CNCKBH" TargetMode="External"/><Relationship Id="rId28" Type="http://schemas.openxmlformats.org/officeDocument/2006/relationships/hyperlink" Target="garantF1://10064072.450" TargetMode="External"/><Relationship Id="rId36" Type="http://schemas.openxmlformats.org/officeDocument/2006/relationships/hyperlink" Target="consultantplus://offline/ref=ECD06E3E1A2F77A4FB75ADF888EEBABB2A0DD46947F86DBAA611B331F11A6D7D6E471ACC253934C9BD9F6F5AC93A3B95D15D7FBE8F5C45r1G"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consultantplus://offline/ref=5669D59D44CCA07CE23F3AF87EBE1B07DB83D27ED1BD5E88F6C51653454810565207F79C1EE07628YCg6A" TargetMode="External"/><Relationship Id="rId31" Type="http://schemas.openxmlformats.org/officeDocument/2006/relationships/hyperlink" Target="consultantplus://offline/ref=ECD06E3E1A2F77A4FB75ADF888EEBABB2A0DD46947F86DBAA611B331F11A6D7D6E471ACC243E31C5EBC57F5E806D3789D04561BA915F583548r4G" TargetMode="Externa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consultantplus://offline/ref=54793F52979E6DC35250820DD3222247CB15FDD595B2D41C3289B5F7E52439C9123B5886EAF01A06C0DB92C2687A47A6A5937D0447AE9FC6zABAE" TargetMode="External"/><Relationship Id="rId22" Type="http://schemas.openxmlformats.org/officeDocument/2006/relationships/hyperlink" Target="consultantplus://offline/ref=0FA725A3D321D51763F3921416E3D185E5FAC75B127BD5991F07BAE87694BE3ED35C9E1BF72BCE4118D5E0565D27FE914826BFCA8EN4K9H" TargetMode="External"/><Relationship Id="rId27" Type="http://schemas.openxmlformats.org/officeDocument/2006/relationships/hyperlink" Target="consultantplus://offline/ref=0276C0A31CEE2BC76F433DFCA8EF467DB74882E26E06589CFA1163B7AE697B56E87757AABCC863J0D" TargetMode="External"/><Relationship Id="rId30" Type="http://schemas.openxmlformats.org/officeDocument/2006/relationships/hyperlink" Target="consultantplus://offline/ref=ECD06E3E1A2F77A4FB75ADF888EEBABB2A0DD46947F86DBAA611B331F11A6D7D6E471ACC26383EC9BD9F6F5AC93A3B95D15D7FBE8F5C45r1G" TargetMode="External"/><Relationship Id="rId35" Type="http://schemas.openxmlformats.org/officeDocument/2006/relationships/hyperlink" Target="consultantplus://offline/ref=ECD06E3E1A2F77A4FB75ADF888EEBABB2A0DD46947F86DBAA611B331F11A6D7D6E471ACC263E33C9BD9F6F5AC93A3B95D15D7FBE8F5C45r1G" TargetMode="External"/><Relationship Id="rId8" Type="http://schemas.openxmlformats.org/officeDocument/2006/relationships/hyperlink" Target="consultantplus://offline/ref=859F1F0A96C1ABFF11C0541E39C71E3C91A96CCD022CDE0D4762F54002DB71158F1B97F3337840649A8A0E4913C2DD87BD25E59Be5e8D"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20</Pages>
  <Words>7880</Words>
  <Characters>44917</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9</cp:revision>
  <cp:lastPrinted>2021-07-12T07:29:00Z</cp:lastPrinted>
  <dcterms:created xsi:type="dcterms:W3CDTF">2021-07-12T07:30:00Z</dcterms:created>
  <dcterms:modified xsi:type="dcterms:W3CDTF">2021-09-02T23:45:00Z</dcterms:modified>
</cp:coreProperties>
</file>