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6DFE" w14:textId="696EE7C8" w:rsidR="00F12C76" w:rsidRDefault="007B74EA" w:rsidP="007B74EA">
      <w:pPr>
        <w:spacing w:after="0"/>
        <w:ind w:firstLine="709"/>
        <w:jc w:val="center"/>
      </w:pPr>
      <w:r>
        <w:t>ЗАЩИЩАЕМ СЕБЯ ОТ ГРИПА И ОРВИ В ОБЩЕСТВЕННОМ ТРАНСПОРТЕ</w:t>
      </w:r>
    </w:p>
    <w:p w14:paraId="59A5FE35" w14:textId="77777777" w:rsidR="007B74EA" w:rsidRDefault="007B74EA" w:rsidP="007B74EA">
      <w:pPr>
        <w:spacing w:after="0"/>
        <w:ind w:firstLine="709"/>
        <w:jc w:val="center"/>
      </w:pPr>
    </w:p>
    <w:p w14:paraId="7CFBD076" w14:textId="76708F28" w:rsidR="007B74EA" w:rsidRDefault="00C1180B" w:rsidP="007B74EA">
      <w:pPr>
        <w:spacing w:after="0"/>
        <w:ind w:firstLine="709"/>
        <w:jc w:val="both"/>
      </w:pPr>
      <w:r>
        <w:rPr>
          <w:noProof/>
        </w:rPr>
        <w:drawing>
          <wp:inline distT="0" distB="0" distL="0" distR="0" wp14:anchorId="2E769548" wp14:editId="24872D54">
            <wp:extent cx="5581650" cy="3718774"/>
            <wp:effectExtent l="0" t="0" r="0" b="0"/>
            <wp:docPr id="14346997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357" cy="3721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5CDC4B" w14:textId="77777777" w:rsidR="007B74EA" w:rsidRDefault="007B74EA" w:rsidP="007B74EA">
      <w:pPr>
        <w:spacing w:after="0"/>
        <w:ind w:firstLine="709"/>
        <w:jc w:val="both"/>
      </w:pPr>
    </w:p>
    <w:p w14:paraId="01E3CA00" w14:textId="7534B700" w:rsidR="004144AF" w:rsidRPr="004144AF" w:rsidRDefault="004144AF" w:rsidP="004144AF">
      <w:pPr>
        <w:spacing w:after="0"/>
        <w:ind w:firstLine="709"/>
        <w:jc w:val="both"/>
      </w:pPr>
      <w:r>
        <w:t>О</w:t>
      </w:r>
      <w:r w:rsidRPr="004144AF">
        <w:t>бщественный транспорт является местом повышенного риска передачи инфекций, особенно в периоды эпидемий ОРВИ и гриппа.</w:t>
      </w:r>
      <w:r w:rsidRPr="004144AF">
        <w:rPr>
          <w:rFonts w:ascii="inherit" w:eastAsia="Times New Roman" w:hAnsi="inherit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  <w:r w:rsidRPr="004144AF">
        <w:t>Это связано с несколькими факторами:</w:t>
      </w:r>
    </w:p>
    <w:p w14:paraId="30D94905" w14:textId="6FD0A961" w:rsidR="004144AF" w:rsidRPr="004144AF" w:rsidRDefault="00D51137" w:rsidP="00241028">
      <w:pPr>
        <w:spacing w:after="0"/>
        <w:ind w:firstLine="720"/>
        <w:jc w:val="both"/>
      </w:pPr>
      <w:r>
        <w:rPr>
          <w:b/>
          <w:bCs/>
        </w:rPr>
        <w:t>- в</w:t>
      </w:r>
      <w:r w:rsidR="004144AF" w:rsidRPr="004144AF">
        <w:rPr>
          <w:b/>
          <w:bCs/>
        </w:rPr>
        <w:t>ысокая плотность пассажиров</w:t>
      </w:r>
      <w:r w:rsidR="004144AF" w:rsidRPr="004144AF">
        <w:t>:</w:t>
      </w:r>
      <w:r w:rsidR="004144AF">
        <w:t xml:space="preserve"> б</w:t>
      </w:r>
      <w:r w:rsidR="004144AF" w:rsidRPr="004144AF">
        <w:t>ольш</w:t>
      </w:r>
      <w:r w:rsidR="005B1DFB">
        <w:t>ое</w:t>
      </w:r>
      <w:r w:rsidR="004144AF" w:rsidRPr="004144AF">
        <w:t xml:space="preserve"> </w:t>
      </w:r>
      <w:r w:rsidR="005B1DFB">
        <w:t>количество</w:t>
      </w:r>
      <w:r w:rsidR="004144AF" w:rsidRPr="004144AF">
        <w:t xml:space="preserve"> людей в ограниченном пространстве способствуют быстрому распространению вирусов и бактерий</w:t>
      </w:r>
      <w:r>
        <w:t>;</w:t>
      </w:r>
    </w:p>
    <w:p w14:paraId="1AD31178" w14:textId="0DEA4487" w:rsidR="004144AF" w:rsidRPr="004144AF" w:rsidRDefault="00D51137" w:rsidP="00241028">
      <w:pPr>
        <w:spacing w:after="0"/>
        <w:ind w:firstLine="720"/>
        <w:jc w:val="both"/>
      </w:pPr>
      <w:r>
        <w:rPr>
          <w:b/>
          <w:bCs/>
        </w:rPr>
        <w:t>- з</w:t>
      </w:r>
      <w:r w:rsidR="004144AF" w:rsidRPr="004144AF">
        <w:rPr>
          <w:b/>
          <w:bCs/>
        </w:rPr>
        <w:t>акрытые помещения</w:t>
      </w:r>
      <w:r w:rsidR="004144AF" w:rsidRPr="004144AF">
        <w:t>:</w:t>
      </w:r>
      <w:r w:rsidR="004144AF">
        <w:t xml:space="preserve"> н</w:t>
      </w:r>
      <w:r w:rsidR="004144AF" w:rsidRPr="004144AF">
        <w:t>едостато</w:t>
      </w:r>
      <w:r w:rsidR="005B1DFB">
        <w:t>к</w:t>
      </w:r>
      <w:r w:rsidR="004144AF" w:rsidRPr="004144AF">
        <w:t xml:space="preserve"> вентиляци</w:t>
      </w:r>
      <w:r w:rsidR="005B1DFB">
        <w:t>и</w:t>
      </w:r>
      <w:r w:rsidR="004144AF" w:rsidRPr="004144AF">
        <w:t xml:space="preserve"> и плохая циркуляция воздуха создают благоприятные условия для распространения микроорганизмов</w:t>
      </w:r>
      <w:r>
        <w:t>;</w:t>
      </w:r>
    </w:p>
    <w:p w14:paraId="2E51FB77" w14:textId="25DF3D75" w:rsidR="004144AF" w:rsidRPr="004144AF" w:rsidRDefault="00D51137" w:rsidP="00241028">
      <w:pPr>
        <w:spacing w:after="0"/>
        <w:ind w:firstLine="720"/>
        <w:jc w:val="both"/>
      </w:pPr>
      <w:r>
        <w:rPr>
          <w:b/>
          <w:bCs/>
        </w:rPr>
        <w:t>- к</w:t>
      </w:r>
      <w:r w:rsidR="004144AF" w:rsidRPr="004144AF">
        <w:rPr>
          <w:b/>
          <w:bCs/>
        </w:rPr>
        <w:t>онтакт с поверхностями</w:t>
      </w:r>
      <w:r w:rsidR="004144AF" w:rsidRPr="004144AF">
        <w:t>:</w:t>
      </w:r>
      <w:r w:rsidR="004144AF">
        <w:t xml:space="preserve"> р</w:t>
      </w:r>
      <w:r w:rsidR="004144AF" w:rsidRPr="004144AF">
        <w:t>учки дверей, поручни, сиденья и другие</w:t>
      </w:r>
      <w:r w:rsidR="00241028">
        <w:t xml:space="preserve"> </w:t>
      </w:r>
      <w:r w:rsidR="004144AF" w:rsidRPr="004144AF">
        <w:t>поверхности часто становятся источниками инфекции, поскольку многие пассажиры касаются их руками</w:t>
      </w:r>
      <w:r>
        <w:t>;</w:t>
      </w:r>
    </w:p>
    <w:p w14:paraId="1A28DA07" w14:textId="2912CA14" w:rsidR="004144AF" w:rsidRPr="004144AF" w:rsidRDefault="00D51137" w:rsidP="00241028">
      <w:pPr>
        <w:spacing w:after="0"/>
        <w:ind w:firstLine="720"/>
        <w:jc w:val="both"/>
      </w:pPr>
      <w:r>
        <w:rPr>
          <w:b/>
          <w:bCs/>
        </w:rPr>
        <w:t>- п</w:t>
      </w:r>
      <w:r w:rsidR="004144AF" w:rsidRPr="004144AF">
        <w:rPr>
          <w:b/>
          <w:bCs/>
        </w:rPr>
        <w:t>родолжительный контакт</w:t>
      </w:r>
      <w:r w:rsidR="004144AF" w:rsidRPr="004144AF">
        <w:t>:</w:t>
      </w:r>
      <w:r w:rsidR="004144AF">
        <w:t xml:space="preserve"> д</w:t>
      </w:r>
      <w:r w:rsidR="004144AF" w:rsidRPr="004144AF">
        <w:t>лительные поездки увеличивают вероятность контакта с инфицированными людьми</w:t>
      </w:r>
      <w:r>
        <w:t>;</w:t>
      </w:r>
    </w:p>
    <w:p w14:paraId="634078B6" w14:textId="4F51FAB1" w:rsidR="004144AF" w:rsidRDefault="00D51137" w:rsidP="00241028">
      <w:pPr>
        <w:spacing w:after="0"/>
        <w:ind w:firstLine="720"/>
        <w:jc w:val="both"/>
      </w:pPr>
      <w:r>
        <w:rPr>
          <w:b/>
          <w:bCs/>
        </w:rPr>
        <w:t>- о</w:t>
      </w:r>
      <w:r w:rsidR="004144AF" w:rsidRPr="004144AF">
        <w:rPr>
          <w:b/>
          <w:bCs/>
        </w:rPr>
        <w:t>тсутствие возможности соблюдать социальную дистанцию</w:t>
      </w:r>
      <w:r w:rsidR="004144AF" w:rsidRPr="004144AF">
        <w:t>:</w:t>
      </w:r>
      <w:r w:rsidR="004144AF">
        <w:t xml:space="preserve"> и</w:t>
      </w:r>
      <w:r w:rsidR="004144AF" w:rsidRPr="004144AF">
        <w:t>з-за большого количества пассажиров сложно поддерживать безопасную дистанцию друг от друга.</w:t>
      </w:r>
    </w:p>
    <w:p w14:paraId="37BEF255" w14:textId="77777777" w:rsidR="004144AF" w:rsidRDefault="004144AF" w:rsidP="004144AF">
      <w:pPr>
        <w:spacing w:after="0"/>
        <w:ind w:left="720"/>
        <w:jc w:val="both"/>
      </w:pPr>
    </w:p>
    <w:p w14:paraId="4FDE05D9" w14:textId="26B7B6F6" w:rsidR="007B74EA" w:rsidRDefault="004144AF" w:rsidP="007B74EA">
      <w:pPr>
        <w:spacing w:after="0"/>
        <w:ind w:firstLine="709"/>
        <w:jc w:val="both"/>
        <w:rPr>
          <w:b/>
          <w:bCs/>
        </w:rPr>
      </w:pPr>
      <w:r w:rsidRPr="004144AF">
        <w:rPr>
          <w:b/>
          <w:bCs/>
        </w:rPr>
        <w:t>Как защитить себя от заражения гриппом и ОРВИ в общественном транспорте?</w:t>
      </w:r>
    </w:p>
    <w:p w14:paraId="7DB21D30" w14:textId="77777777" w:rsidR="00223539" w:rsidRDefault="00223539" w:rsidP="007B74EA">
      <w:pPr>
        <w:spacing w:after="0"/>
        <w:ind w:firstLine="709"/>
        <w:jc w:val="both"/>
        <w:rPr>
          <w:b/>
          <w:bCs/>
        </w:rPr>
      </w:pPr>
    </w:p>
    <w:p w14:paraId="2D4396F0" w14:textId="73BCD602" w:rsidR="004144AF" w:rsidRPr="00223539" w:rsidRDefault="00547630" w:rsidP="007B74EA">
      <w:pPr>
        <w:spacing w:after="0"/>
        <w:ind w:firstLine="709"/>
        <w:jc w:val="both"/>
      </w:pPr>
      <w:r w:rsidRPr="00547630">
        <w:lastRenderedPageBreak/>
        <w:t>Полностью исключить контакт с вирусами и бактериями практически невозможно</w:t>
      </w:r>
      <w:r>
        <w:t xml:space="preserve">, </w:t>
      </w:r>
      <w:r w:rsidRPr="00547630">
        <w:t xml:space="preserve">но обезопасить себя все же </w:t>
      </w:r>
      <w:r w:rsidR="00C0084E">
        <w:t>следует</w:t>
      </w:r>
      <w:r w:rsidRPr="00547630">
        <w:t>. Поэтому нужно помнить о простых гигиенических правилах.</w:t>
      </w:r>
    </w:p>
    <w:p w14:paraId="7E88AE4F" w14:textId="77777777" w:rsidR="002418BA" w:rsidRPr="00C33641" w:rsidRDefault="007B74EA" w:rsidP="002418BA">
      <w:pPr>
        <w:pStyle w:val="a7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360"/>
        <w:jc w:val="both"/>
      </w:pPr>
      <w:r w:rsidRPr="00223539">
        <w:rPr>
          <w:b/>
          <w:bCs/>
        </w:rPr>
        <w:t>Носите медицинскую маску</w:t>
      </w:r>
      <w:r w:rsidR="004144AF" w:rsidRPr="00223539">
        <w:rPr>
          <w:b/>
          <w:bCs/>
        </w:rPr>
        <w:t>.</w:t>
      </w:r>
      <w:r w:rsidR="004144AF">
        <w:t xml:space="preserve"> </w:t>
      </w:r>
      <w:r>
        <w:t>Маска помогает снизить риск заражения воздушно-капельным путем. Меня</w:t>
      </w:r>
      <w:r w:rsidR="004144AF">
        <w:t>ть ее нужно</w:t>
      </w:r>
      <w:r>
        <w:t xml:space="preserve"> каждые два-три часа.</w:t>
      </w:r>
      <w:r w:rsidR="00902A69" w:rsidRPr="00902A69">
        <w:rPr>
          <w:rFonts w:ascii="Arial" w:hAnsi="Arial" w:cs="Arial"/>
          <w:color w:val="263238"/>
          <w:szCs w:val="28"/>
          <w:shd w:val="clear" w:color="auto" w:fill="FFFFFF"/>
        </w:rPr>
        <w:t xml:space="preserve"> </w:t>
      </w:r>
      <w:r w:rsidR="00902A69" w:rsidRPr="00902A69">
        <w:t>Надевать маску следует так, чтобы был закрыт рот, нос и подбородок.</w:t>
      </w:r>
    </w:p>
    <w:p w14:paraId="7DDBEEB3" w14:textId="77777777" w:rsidR="002418BA" w:rsidRDefault="007B74EA" w:rsidP="002418BA">
      <w:pPr>
        <w:pStyle w:val="a7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360"/>
        <w:jc w:val="both"/>
        <w:rPr>
          <w:lang w:val="en-US"/>
        </w:rPr>
      </w:pPr>
      <w:r w:rsidRPr="002418BA">
        <w:rPr>
          <w:b/>
          <w:bCs/>
        </w:rPr>
        <w:t>Соблюдайте гигиену рук</w:t>
      </w:r>
      <w:r w:rsidR="004144AF" w:rsidRPr="002418BA">
        <w:rPr>
          <w:b/>
          <w:bCs/>
        </w:rPr>
        <w:t>.</w:t>
      </w:r>
      <w:r w:rsidR="004144AF">
        <w:t xml:space="preserve"> Р</w:t>
      </w:r>
      <w:r>
        <w:t>егулярно мойте руки водой с мылом или используйте антисептик. Избегайте касания лица грязными руками.</w:t>
      </w:r>
      <w:r w:rsidR="00902A69" w:rsidRPr="00902A69">
        <w:t xml:space="preserve"> Не забывайте и про необходимость периодического обеззараживания своего смартфона. Особенно если вы пользовались гаджетом во время поездки.</w:t>
      </w:r>
    </w:p>
    <w:p w14:paraId="046722AE" w14:textId="77777777" w:rsidR="002418BA" w:rsidRDefault="007B74EA" w:rsidP="002418BA">
      <w:pPr>
        <w:pStyle w:val="a7"/>
        <w:numPr>
          <w:ilvl w:val="0"/>
          <w:numId w:val="3"/>
        </w:numPr>
        <w:spacing w:after="0"/>
        <w:ind w:left="0" w:firstLine="360"/>
        <w:jc w:val="both"/>
        <w:rPr>
          <w:lang w:val="en-US"/>
        </w:rPr>
      </w:pPr>
      <w:r w:rsidRPr="002418BA">
        <w:rPr>
          <w:b/>
          <w:bCs/>
        </w:rPr>
        <w:t>Избегайте тесного контакта</w:t>
      </w:r>
      <w:r w:rsidR="004144AF" w:rsidRPr="002418BA">
        <w:rPr>
          <w:b/>
          <w:bCs/>
        </w:rPr>
        <w:t>.</w:t>
      </w:r>
      <w:r w:rsidR="004144AF">
        <w:t xml:space="preserve"> </w:t>
      </w:r>
      <w:r>
        <w:t>Если возможно, держитесь подальше от больных пассажиров. Старайтесь минимизировать контакты с поверхностями общего пользования (поручнями, кнопками).</w:t>
      </w:r>
    </w:p>
    <w:p w14:paraId="4BD30F07" w14:textId="77777777" w:rsidR="002418BA" w:rsidRPr="002418BA" w:rsidRDefault="004144AF" w:rsidP="002418BA">
      <w:pPr>
        <w:pStyle w:val="a7"/>
        <w:numPr>
          <w:ilvl w:val="0"/>
          <w:numId w:val="3"/>
        </w:numPr>
        <w:spacing w:after="0"/>
        <w:jc w:val="both"/>
      </w:pPr>
      <w:r w:rsidRPr="002418BA">
        <w:rPr>
          <w:b/>
          <w:bCs/>
        </w:rPr>
        <w:t>Избегайте по возможности поездок в час-пик.</w:t>
      </w:r>
    </w:p>
    <w:p w14:paraId="5DA49FAB" w14:textId="77777777" w:rsidR="002418BA" w:rsidRPr="002418BA" w:rsidRDefault="007B74EA" w:rsidP="002418BA">
      <w:pPr>
        <w:pStyle w:val="a7"/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360"/>
        <w:jc w:val="both"/>
      </w:pPr>
      <w:r w:rsidRPr="002418BA">
        <w:rPr>
          <w:b/>
          <w:bCs/>
        </w:rPr>
        <w:t>Проветривайте салон транспорта</w:t>
      </w:r>
      <w:r w:rsidR="00223539" w:rsidRPr="002418BA">
        <w:rPr>
          <w:b/>
          <w:bCs/>
        </w:rPr>
        <w:t>.</w:t>
      </w:r>
      <w:r>
        <w:t xml:space="preserve"> По возможности открывайте окна или двери, чтобы обеспечить циркуляцию воздуха.</w:t>
      </w:r>
    </w:p>
    <w:p w14:paraId="5E0B5E78" w14:textId="77777777" w:rsidR="002418BA" w:rsidRPr="002418BA" w:rsidRDefault="00223539" w:rsidP="002418BA">
      <w:pPr>
        <w:pStyle w:val="a7"/>
        <w:numPr>
          <w:ilvl w:val="0"/>
          <w:numId w:val="3"/>
        </w:numPr>
        <w:tabs>
          <w:tab w:val="clear" w:pos="720"/>
          <w:tab w:val="num" w:pos="426"/>
        </w:tabs>
        <w:spacing w:after="0"/>
        <w:ind w:left="0" w:firstLine="360"/>
        <w:jc w:val="both"/>
      </w:pPr>
      <w:r w:rsidRPr="002418BA">
        <w:rPr>
          <w:b/>
          <w:bCs/>
        </w:rPr>
        <w:t>Используйте одноразовые салфетки.</w:t>
      </w:r>
      <w:r>
        <w:t xml:space="preserve"> Держите при себе влажные дезинфицирующие салфетки для обработки рук и поверхностей, к которым прикасаетесь.</w:t>
      </w:r>
    </w:p>
    <w:p w14:paraId="4F0E8DDB" w14:textId="77777777" w:rsidR="002418BA" w:rsidRPr="002418BA" w:rsidRDefault="00223539" w:rsidP="002418BA">
      <w:pPr>
        <w:pStyle w:val="a7"/>
        <w:numPr>
          <w:ilvl w:val="0"/>
          <w:numId w:val="3"/>
        </w:numPr>
        <w:spacing w:after="0"/>
        <w:ind w:left="0" w:firstLine="360"/>
        <w:jc w:val="both"/>
      </w:pPr>
      <w:r w:rsidRPr="002418BA">
        <w:rPr>
          <w:b/>
          <w:bCs/>
        </w:rPr>
        <w:t>Соблюдайте правила респираторного этикета.</w:t>
      </w:r>
      <w:r>
        <w:t xml:space="preserve"> Если возникло желание чихнуть или покашлять, отвернитесь от окружающих и сделайте это в одноразовую салфетку или носовой платок, а при его отсутствии – в сгиб локтя.</w:t>
      </w:r>
    </w:p>
    <w:p w14:paraId="1BE1782E" w14:textId="77777777" w:rsidR="002418BA" w:rsidRPr="002418BA" w:rsidRDefault="007B74EA" w:rsidP="002418BA">
      <w:pPr>
        <w:pStyle w:val="a7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360"/>
        <w:jc w:val="both"/>
      </w:pPr>
      <w:r w:rsidRPr="002418BA">
        <w:rPr>
          <w:b/>
          <w:bCs/>
        </w:rPr>
        <w:t>Укрепляйте иммунитет</w:t>
      </w:r>
      <w:r w:rsidR="00223539" w:rsidRPr="002418BA">
        <w:rPr>
          <w:b/>
          <w:bCs/>
        </w:rPr>
        <w:t>.</w:t>
      </w:r>
      <w:r>
        <w:t xml:space="preserve"> Ведите здоровый образ жизни: правильно питайтесь, занимайтесь спортом, высыпайтесь, принимайте витамины (особенно витамин C и D). Это повысит сопротивляемость организма инфекциям.</w:t>
      </w:r>
    </w:p>
    <w:p w14:paraId="1989C9E4" w14:textId="0ACDFFF8" w:rsidR="00223539" w:rsidRDefault="007B74EA" w:rsidP="002418BA">
      <w:pPr>
        <w:pStyle w:val="a7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0" w:firstLine="360"/>
        <w:jc w:val="both"/>
      </w:pPr>
      <w:r w:rsidRPr="002418BA">
        <w:rPr>
          <w:b/>
          <w:bCs/>
        </w:rPr>
        <w:t>Делайте профилактику вакциной</w:t>
      </w:r>
      <w:r w:rsidR="00223539" w:rsidRPr="002418BA">
        <w:rPr>
          <w:b/>
          <w:bCs/>
        </w:rPr>
        <w:t>.</w:t>
      </w:r>
      <w:r w:rsidR="00223539">
        <w:t xml:space="preserve"> </w:t>
      </w:r>
      <w:r>
        <w:t>Прививка против гриппа снижает вероятность заболевания и уменьшает тяжесть симптомов, если инфекция вс</w:t>
      </w:r>
      <w:r w:rsidR="00223539">
        <w:t>е</w:t>
      </w:r>
      <w:r>
        <w:t xml:space="preserve"> же наступила.</w:t>
      </w:r>
    </w:p>
    <w:p w14:paraId="52628362" w14:textId="77777777" w:rsidR="007B74EA" w:rsidRDefault="007B74EA" w:rsidP="007B74EA">
      <w:pPr>
        <w:spacing w:after="0"/>
        <w:ind w:firstLine="709"/>
        <w:jc w:val="both"/>
      </w:pPr>
    </w:p>
    <w:p w14:paraId="0E4AD5B9" w14:textId="1466F0F9" w:rsidR="007B74EA" w:rsidRDefault="00223539" w:rsidP="007B74EA">
      <w:pPr>
        <w:spacing w:after="0"/>
        <w:ind w:firstLine="709"/>
        <w:jc w:val="both"/>
      </w:pPr>
      <w:r>
        <w:t>Перечисленные</w:t>
      </w:r>
      <w:r w:rsidR="007B74EA">
        <w:t xml:space="preserve"> меры существенно снизят риск заболеть гриппом или ОРВИ даже в условиях общественного транспорта. Будьте внимательны к своему здоровью и заботьтесь о здоровье окружающих вас людей</w:t>
      </w:r>
      <w:r w:rsidR="00241028">
        <w:t>!</w:t>
      </w:r>
    </w:p>
    <w:p w14:paraId="419ECE3B" w14:textId="77777777" w:rsidR="00D51137" w:rsidRDefault="00D51137" w:rsidP="007B74EA">
      <w:pPr>
        <w:spacing w:after="0"/>
        <w:ind w:firstLine="709"/>
        <w:jc w:val="both"/>
      </w:pPr>
    </w:p>
    <w:p w14:paraId="1E8EAAEB" w14:textId="77777777" w:rsidR="00D51137" w:rsidRDefault="00D51137" w:rsidP="007B74EA">
      <w:pPr>
        <w:spacing w:after="0"/>
        <w:ind w:firstLine="709"/>
        <w:jc w:val="both"/>
      </w:pPr>
    </w:p>
    <w:p w14:paraId="3F91D59C" w14:textId="77777777" w:rsidR="00D51137" w:rsidRDefault="00D51137" w:rsidP="007B74EA">
      <w:pPr>
        <w:spacing w:after="0"/>
        <w:ind w:firstLine="709"/>
        <w:jc w:val="both"/>
      </w:pPr>
    </w:p>
    <w:p w14:paraId="54289EF9" w14:textId="77777777" w:rsidR="00D51137" w:rsidRDefault="00D51137" w:rsidP="007B74EA">
      <w:pPr>
        <w:spacing w:after="0"/>
        <w:ind w:firstLine="709"/>
        <w:jc w:val="both"/>
      </w:pPr>
    </w:p>
    <w:p w14:paraId="60261025" w14:textId="77777777" w:rsidR="00D51137" w:rsidRDefault="00D51137" w:rsidP="007B74EA">
      <w:pPr>
        <w:spacing w:after="0"/>
        <w:ind w:firstLine="709"/>
        <w:jc w:val="both"/>
      </w:pPr>
    </w:p>
    <w:p w14:paraId="4152A91A" w14:textId="77777777" w:rsidR="00D51137" w:rsidRPr="00D51137" w:rsidRDefault="00D51137" w:rsidP="00D51137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D51137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1B2E1C45" w14:textId="77777777" w:rsidR="00D51137" w:rsidRPr="00D51137" w:rsidRDefault="00D51137" w:rsidP="00D51137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D51137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52FF4407" w14:textId="3B236117" w:rsidR="00D51137" w:rsidRPr="00D51137" w:rsidRDefault="00D51137" w:rsidP="00D51137">
      <w:pPr>
        <w:shd w:val="clear" w:color="auto" w:fill="FFFFFF"/>
        <w:tabs>
          <w:tab w:val="left" w:pos="709"/>
        </w:tabs>
        <w:spacing w:after="0"/>
        <w:jc w:val="both"/>
        <w:rPr>
          <w:rFonts w:cs="Times New Roman"/>
          <w:b/>
          <w:bCs/>
          <w:kern w:val="2"/>
          <w:szCs w:val="28"/>
          <w14:ligatures w14:val="standardContextual"/>
        </w:rPr>
      </w:pPr>
      <w:r w:rsidRPr="00D51137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7" w:history="1">
        <w:r w:rsidRPr="00D51137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D51137">
        <w:rPr>
          <w:kern w:val="2"/>
          <w:sz w:val="18"/>
          <w:szCs w:val="14"/>
          <w14:ligatures w14:val="standardContextual"/>
        </w:rPr>
        <w:t>, рисунок создан нейросет</w:t>
      </w:r>
      <w:r w:rsidR="00241028">
        <w:rPr>
          <w:kern w:val="2"/>
          <w:sz w:val="18"/>
          <w:szCs w:val="14"/>
          <w14:ligatures w14:val="standardContextual"/>
        </w:rPr>
        <w:t>ью</w:t>
      </w:r>
    </w:p>
    <w:p w14:paraId="33881C0E" w14:textId="77777777" w:rsidR="00D51137" w:rsidRDefault="00D51137" w:rsidP="007B74EA">
      <w:pPr>
        <w:spacing w:after="0"/>
        <w:ind w:firstLine="709"/>
        <w:jc w:val="both"/>
      </w:pPr>
    </w:p>
    <w:sectPr w:rsidR="00D5113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1" o:spid="_x0000_i1026" type="#_x0000_t75" alt="Флажок со сплошной заливкой" style="width:19.5pt;height:15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" o:bullet="t">
        <v:imagedata r:id="rId1" o:title="" croptop="-7856f" cropbottom="-7236f"/>
      </v:shape>
    </w:pict>
  </w:numPicBullet>
  <w:abstractNum w:abstractNumId="0" w15:restartNumberingAfterBreak="0">
    <w:nsid w:val="1363785B"/>
    <w:multiLevelType w:val="multilevel"/>
    <w:tmpl w:val="0778F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6256F06"/>
    <w:multiLevelType w:val="hybridMultilevel"/>
    <w:tmpl w:val="93940822"/>
    <w:lvl w:ilvl="0" w:tplc="BD98EF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C32324"/>
    <w:multiLevelType w:val="hybridMultilevel"/>
    <w:tmpl w:val="C73E16DE"/>
    <w:lvl w:ilvl="0" w:tplc="A58435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1EFE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9CEA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C8EE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1B8EA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F414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816DD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049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DEF8A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9835703">
    <w:abstractNumId w:val="0"/>
  </w:num>
  <w:num w:numId="2" w16cid:durableId="1994094118">
    <w:abstractNumId w:val="1"/>
  </w:num>
  <w:num w:numId="3" w16cid:durableId="15640969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4EA"/>
    <w:rsid w:val="0006363E"/>
    <w:rsid w:val="00223539"/>
    <w:rsid w:val="00241028"/>
    <w:rsid w:val="002418BA"/>
    <w:rsid w:val="00376AAF"/>
    <w:rsid w:val="003D5B5A"/>
    <w:rsid w:val="004144AF"/>
    <w:rsid w:val="00436227"/>
    <w:rsid w:val="00512D48"/>
    <w:rsid w:val="00547630"/>
    <w:rsid w:val="005B1DFB"/>
    <w:rsid w:val="006C0B77"/>
    <w:rsid w:val="007B74EA"/>
    <w:rsid w:val="008242FF"/>
    <w:rsid w:val="00870751"/>
    <w:rsid w:val="00883AB0"/>
    <w:rsid w:val="00902A69"/>
    <w:rsid w:val="00922C48"/>
    <w:rsid w:val="00924C02"/>
    <w:rsid w:val="00954039"/>
    <w:rsid w:val="009760D8"/>
    <w:rsid w:val="00B806D4"/>
    <w:rsid w:val="00B915B7"/>
    <w:rsid w:val="00C0084E"/>
    <w:rsid w:val="00C1180B"/>
    <w:rsid w:val="00C33641"/>
    <w:rsid w:val="00D32CB9"/>
    <w:rsid w:val="00D51137"/>
    <w:rsid w:val="00DF204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EE759ED"/>
  <w15:chartTrackingRefBased/>
  <w15:docId w15:val="{D0E896F2-4059-4AA1-B892-B367F71D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B74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74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74E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74E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74E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74E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74E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74E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74E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74E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B74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B74E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B74E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B74EA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B74E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B74E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B74E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B74E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B74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B74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74E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B74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B74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B74E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B74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B74EA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B74E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B74E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B74E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cgon.rospotrebnadzo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7A05E-C1F9-4902-9593-B19AA0136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Анна Андреевна</dc:creator>
  <cp:keywords/>
  <dc:description/>
  <cp:lastModifiedBy>Ляпина Анна Андреевна</cp:lastModifiedBy>
  <cp:revision>2</cp:revision>
  <dcterms:created xsi:type="dcterms:W3CDTF">2025-11-27T05:01:00Z</dcterms:created>
  <dcterms:modified xsi:type="dcterms:W3CDTF">2025-11-27T05:01:00Z</dcterms:modified>
</cp:coreProperties>
</file>